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62" w:rsidRDefault="006B5262"/>
    <w:tbl>
      <w:tblPr>
        <w:tblW w:w="0" w:type="auto"/>
        <w:tblInd w:w="-23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485"/>
        <w:gridCol w:w="960"/>
        <w:gridCol w:w="4485"/>
      </w:tblGrid>
      <w:tr w:rsidR="00C67FA2" w:rsidRPr="00C67FA2" w:rsidTr="00D5468E">
        <w:trPr>
          <w:trHeight w:val="25"/>
        </w:trPr>
        <w:tc>
          <w:tcPr>
            <w:tcW w:w="4485" w:type="dxa"/>
            <w:tcBorders>
              <w:bottom w:val="single" w:sz="18" w:space="0" w:color="000000"/>
            </w:tcBorders>
            <w:shd w:val="clear" w:color="auto" w:fill="auto"/>
          </w:tcPr>
          <w:p w:rsidR="00C67FA2" w:rsidRPr="00C67FA2" w:rsidRDefault="00C67FA2" w:rsidP="00C67FA2">
            <w:pPr>
              <w:widowControl/>
              <w:suppressAutoHyphens/>
              <w:autoSpaceDE/>
              <w:autoSpaceDN/>
              <w:snapToGrid w:val="0"/>
              <w:jc w:val="center"/>
              <w:rPr>
                <w:b/>
                <w:bCs/>
                <w:color w:val="000000"/>
                <w:sz w:val="18"/>
                <w:szCs w:val="18"/>
                <w:lang/>
              </w:rPr>
            </w:pPr>
            <w:r w:rsidRPr="00C67FA2">
              <w:rPr>
                <w:b/>
                <w:bCs/>
                <w:color w:val="000000"/>
                <w:sz w:val="18"/>
                <w:szCs w:val="18"/>
                <w:lang/>
              </w:rPr>
              <w:t>БАШҠОРТОСТАН РЕСПУБЛИКАҺЫ</w:t>
            </w:r>
          </w:p>
          <w:p w:rsidR="00C67FA2" w:rsidRPr="00C67FA2" w:rsidRDefault="00C67FA2" w:rsidP="00C67FA2">
            <w:pPr>
              <w:widowControl/>
              <w:tabs>
                <w:tab w:val="left" w:pos="709"/>
              </w:tabs>
              <w:suppressAutoHyphens/>
              <w:autoSpaceDN/>
              <w:jc w:val="center"/>
              <w:rPr>
                <w:b/>
                <w:bCs/>
                <w:color w:val="000000"/>
                <w:sz w:val="18"/>
                <w:szCs w:val="18"/>
                <w:lang/>
              </w:rPr>
            </w:pPr>
            <w:r w:rsidRPr="00C67FA2">
              <w:rPr>
                <w:b/>
                <w:bCs/>
                <w:color w:val="000000"/>
                <w:sz w:val="18"/>
                <w:szCs w:val="18"/>
                <w:lang/>
              </w:rPr>
              <w:t>МӘҒАРИФ МИНИСТРЛЫҒЫ</w:t>
            </w:r>
          </w:p>
          <w:p w:rsidR="00C67FA2" w:rsidRPr="00C67FA2" w:rsidRDefault="00C67FA2" w:rsidP="00C67FA2">
            <w:pPr>
              <w:widowControl/>
              <w:tabs>
                <w:tab w:val="left" w:pos="709"/>
              </w:tabs>
              <w:suppressAutoHyphens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C67FA2">
              <w:rPr>
                <w:b/>
                <w:bCs/>
                <w:sz w:val="24"/>
                <w:szCs w:val="24"/>
                <w:lang w:eastAsia="zh-CN"/>
              </w:rPr>
              <w:t>Башҡортостан</w:t>
            </w:r>
            <w:proofErr w:type="spellEnd"/>
            <w:r w:rsidRPr="00C67FA2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67FA2">
              <w:rPr>
                <w:b/>
                <w:bCs/>
                <w:sz w:val="24"/>
                <w:szCs w:val="24"/>
                <w:lang w:eastAsia="zh-CN"/>
              </w:rPr>
              <w:t>Республикаһы</w:t>
            </w:r>
            <w:proofErr w:type="spellEnd"/>
          </w:p>
          <w:p w:rsidR="00C67FA2" w:rsidRPr="00C67FA2" w:rsidRDefault="00C67FA2" w:rsidP="00C67FA2">
            <w:pPr>
              <w:widowControl/>
              <w:tabs>
                <w:tab w:val="left" w:pos="709"/>
              </w:tabs>
              <w:suppressAutoHyphens/>
              <w:autoSpaceDN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 w:rsidRPr="00C67FA2">
              <w:rPr>
                <w:b/>
                <w:bCs/>
                <w:sz w:val="24"/>
                <w:szCs w:val="24"/>
                <w:lang w:eastAsia="zh-CN"/>
              </w:rPr>
              <w:t>Ейәнсура</w:t>
            </w:r>
            <w:proofErr w:type="spellEnd"/>
            <w:r w:rsidRPr="00C67FA2">
              <w:rPr>
                <w:b/>
                <w:bCs/>
                <w:sz w:val="24"/>
                <w:szCs w:val="24"/>
                <w:lang w:eastAsia="zh-CN"/>
              </w:rPr>
              <w:t xml:space="preserve"> районы </w:t>
            </w:r>
            <w:proofErr w:type="spellStart"/>
            <w:r w:rsidRPr="00C67FA2">
              <w:rPr>
                <w:b/>
                <w:bCs/>
                <w:sz w:val="24"/>
                <w:szCs w:val="24"/>
                <w:lang w:eastAsia="zh-CN"/>
              </w:rPr>
              <w:t>муниципаль</w:t>
            </w:r>
            <w:proofErr w:type="spellEnd"/>
            <w:r w:rsidRPr="00C67FA2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67FA2">
              <w:rPr>
                <w:b/>
                <w:bCs/>
                <w:sz w:val="24"/>
                <w:szCs w:val="24"/>
                <w:lang w:eastAsia="zh-CN"/>
              </w:rPr>
              <w:t>районының</w:t>
            </w:r>
            <w:proofErr w:type="spellEnd"/>
            <w:r w:rsidRPr="00C67FA2">
              <w:rPr>
                <w:b/>
                <w:bCs/>
                <w:sz w:val="24"/>
                <w:szCs w:val="24"/>
                <w:lang w:eastAsia="zh-CN"/>
              </w:rPr>
              <w:t xml:space="preserve"> «</w:t>
            </w:r>
            <w:r w:rsidRPr="00C67FA2">
              <w:rPr>
                <w:b/>
                <w:sz w:val="24"/>
                <w:szCs w:val="24"/>
                <w:lang w:val="ba-RU" w:eastAsia="zh-CN"/>
              </w:rPr>
              <w:t xml:space="preserve">Балаларға өҫтәлмә </w:t>
            </w:r>
            <w:r w:rsidRPr="00C67FA2">
              <w:rPr>
                <w:b/>
                <w:sz w:val="24"/>
                <w:szCs w:val="24"/>
                <w:lang w:val="be-BY" w:eastAsia="zh-CN"/>
              </w:rPr>
              <w:t>белем биреү үҙәге»</w:t>
            </w:r>
            <w:r w:rsidRPr="00C67FA2">
              <w:rPr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C67FA2">
              <w:rPr>
                <w:b/>
                <w:bCs/>
                <w:sz w:val="24"/>
                <w:szCs w:val="24"/>
                <w:lang w:eastAsia="zh-CN"/>
              </w:rPr>
              <w:t>муниципаль</w:t>
            </w:r>
            <w:proofErr w:type="spellEnd"/>
            <w:r w:rsidRPr="00C67FA2">
              <w:rPr>
                <w:b/>
                <w:bCs/>
                <w:sz w:val="24"/>
                <w:szCs w:val="24"/>
                <w:lang w:eastAsia="zh-CN"/>
              </w:rPr>
              <w:t xml:space="preserve"> бюджет </w:t>
            </w:r>
            <w:proofErr w:type="spellStart"/>
            <w:r w:rsidRPr="00C67FA2">
              <w:rPr>
                <w:b/>
                <w:bCs/>
                <w:sz w:val="24"/>
                <w:szCs w:val="24"/>
                <w:lang w:eastAsia="zh-CN"/>
              </w:rPr>
              <w:t>учреждениеһы</w:t>
            </w:r>
            <w:proofErr w:type="spellEnd"/>
          </w:p>
          <w:p w:rsidR="00C67FA2" w:rsidRPr="00C67FA2" w:rsidRDefault="00C67FA2" w:rsidP="00C67FA2">
            <w:pPr>
              <w:widowControl/>
              <w:tabs>
                <w:tab w:val="left" w:pos="709"/>
              </w:tabs>
              <w:suppressAutoHyphens/>
              <w:autoSpaceDN/>
              <w:jc w:val="center"/>
              <w:rPr>
                <w:sz w:val="18"/>
                <w:szCs w:val="18"/>
                <w:lang w:eastAsia="zh-CN"/>
              </w:rPr>
            </w:pPr>
            <w:proofErr w:type="gramStart"/>
            <w:r w:rsidRPr="00C67FA2">
              <w:rPr>
                <w:sz w:val="18"/>
                <w:szCs w:val="18"/>
                <w:lang w:eastAsia="zh-CN"/>
              </w:rPr>
              <w:t>453380,Башкортостан</w:t>
            </w:r>
            <w:proofErr w:type="gramEnd"/>
            <w:r w:rsidRPr="00C67FA2">
              <w:rPr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C67FA2">
              <w:rPr>
                <w:sz w:val="18"/>
                <w:szCs w:val="18"/>
                <w:lang w:eastAsia="zh-CN"/>
              </w:rPr>
              <w:t>республикаһы</w:t>
            </w:r>
            <w:proofErr w:type="spellEnd"/>
            <w:r w:rsidRPr="00C67FA2">
              <w:rPr>
                <w:sz w:val="18"/>
                <w:szCs w:val="18"/>
                <w:lang w:eastAsia="zh-CN"/>
              </w:rPr>
              <w:t>,</w:t>
            </w:r>
          </w:p>
          <w:p w:rsidR="00C67FA2" w:rsidRPr="00C67FA2" w:rsidRDefault="00C67FA2" w:rsidP="00C67FA2">
            <w:pPr>
              <w:widowControl/>
              <w:tabs>
                <w:tab w:val="left" w:pos="709"/>
              </w:tabs>
              <w:suppressAutoHyphens/>
              <w:autoSpaceDN/>
              <w:jc w:val="center"/>
              <w:rPr>
                <w:sz w:val="18"/>
                <w:szCs w:val="18"/>
                <w:lang w:eastAsia="zh-CN"/>
              </w:rPr>
            </w:pPr>
            <w:proofErr w:type="spellStart"/>
            <w:r w:rsidRPr="00C67FA2">
              <w:rPr>
                <w:sz w:val="18"/>
                <w:szCs w:val="18"/>
                <w:lang w:eastAsia="zh-CN"/>
              </w:rPr>
              <w:t>Ейәнсура</w:t>
            </w:r>
            <w:proofErr w:type="spellEnd"/>
            <w:r w:rsidRPr="00C67FA2">
              <w:rPr>
                <w:sz w:val="18"/>
                <w:szCs w:val="18"/>
                <w:lang w:eastAsia="zh-CN"/>
              </w:rPr>
              <w:t xml:space="preserve"> районы, Совет урамы,2/1</w:t>
            </w:r>
          </w:p>
          <w:p w:rsidR="00C67FA2" w:rsidRPr="00C67FA2" w:rsidRDefault="00C67FA2" w:rsidP="00C67FA2">
            <w:pPr>
              <w:widowControl/>
              <w:tabs>
                <w:tab w:val="left" w:pos="709"/>
              </w:tabs>
              <w:suppressAutoHyphens/>
              <w:autoSpaceDN/>
              <w:jc w:val="center"/>
              <w:rPr>
                <w:sz w:val="18"/>
                <w:szCs w:val="18"/>
                <w:lang w:val="en-US" w:eastAsia="zh-CN"/>
              </w:rPr>
            </w:pPr>
            <w:r w:rsidRPr="00C67FA2">
              <w:rPr>
                <w:sz w:val="18"/>
                <w:szCs w:val="18"/>
                <w:lang w:eastAsia="zh-CN"/>
              </w:rPr>
              <w:t>Тел</w:t>
            </w:r>
            <w:r w:rsidRPr="00C67FA2">
              <w:rPr>
                <w:sz w:val="18"/>
                <w:szCs w:val="18"/>
                <w:lang w:val="en-US" w:eastAsia="zh-CN"/>
              </w:rPr>
              <w:t>. (34785) 2-19-15</w:t>
            </w:r>
          </w:p>
          <w:p w:rsidR="00C67FA2" w:rsidRPr="00C67FA2" w:rsidRDefault="00C67FA2" w:rsidP="00C67FA2">
            <w:pPr>
              <w:widowControl/>
              <w:tabs>
                <w:tab w:val="left" w:pos="709"/>
              </w:tabs>
              <w:suppressAutoHyphens/>
              <w:autoSpaceDN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  <w:r w:rsidRPr="00C67FA2">
              <w:rPr>
                <w:sz w:val="18"/>
                <w:szCs w:val="18"/>
                <w:lang w:val="en-US" w:eastAsia="zh-CN"/>
              </w:rPr>
              <w:t>e-mail ziancdt@zianroo.ru</w:t>
            </w:r>
          </w:p>
          <w:p w:rsidR="00C67FA2" w:rsidRPr="00C67FA2" w:rsidRDefault="00C67FA2" w:rsidP="00C67FA2">
            <w:pPr>
              <w:widowControl/>
              <w:tabs>
                <w:tab w:val="left" w:pos="709"/>
              </w:tabs>
              <w:suppressAutoHyphens/>
              <w:autoSpaceDN/>
              <w:jc w:val="center"/>
              <w:rPr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60" w:type="dxa"/>
            <w:tcBorders>
              <w:bottom w:val="single" w:sz="18" w:space="0" w:color="000000"/>
            </w:tcBorders>
            <w:shd w:val="clear" w:color="auto" w:fill="auto"/>
          </w:tcPr>
          <w:p w:rsidR="00C67FA2" w:rsidRPr="00C67FA2" w:rsidRDefault="00C67FA2" w:rsidP="00C67FA2">
            <w:pPr>
              <w:widowControl/>
              <w:suppressLineNumbers/>
              <w:tabs>
                <w:tab w:val="left" w:pos="709"/>
              </w:tabs>
              <w:suppressAutoHyphens/>
              <w:autoSpaceDN/>
              <w:snapToGrid w:val="0"/>
              <w:jc w:val="center"/>
              <w:rPr>
                <w:sz w:val="24"/>
                <w:szCs w:val="24"/>
                <w:lang w:val="en" w:eastAsia="zh-CN"/>
              </w:rPr>
            </w:pPr>
          </w:p>
          <w:p w:rsidR="00C67FA2" w:rsidRPr="00C67FA2" w:rsidRDefault="00C67FA2" w:rsidP="00C67FA2">
            <w:pPr>
              <w:widowControl/>
              <w:suppressLineNumbers/>
              <w:tabs>
                <w:tab w:val="left" w:pos="709"/>
              </w:tabs>
              <w:suppressAutoHyphens/>
              <w:autoSpaceDN/>
              <w:jc w:val="center"/>
              <w:rPr>
                <w:sz w:val="24"/>
                <w:szCs w:val="24"/>
                <w:lang w:val="en-US" w:eastAsia="zh-CN"/>
              </w:rPr>
            </w:pPr>
            <w:r w:rsidRPr="00C67FA2">
              <w:rPr>
                <w:sz w:val="24"/>
                <w:szCs w:val="24"/>
                <w:lang w:val="en" w:eastAsia="zh-CN"/>
              </w:rPr>
              <w:t xml:space="preserve">     </w:t>
            </w:r>
          </w:p>
        </w:tc>
        <w:tc>
          <w:tcPr>
            <w:tcW w:w="4485" w:type="dxa"/>
            <w:tcBorders>
              <w:bottom w:val="single" w:sz="18" w:space="0" w:color="000000"/>
            </w:tcBorders>
            <w:shd w:val="clear" w:color="auto" w:fill="auto"/>
          </w:tcPr>
          <w:p w:rsidR="00C67FA2" w:rsidRPr="00C67FA2" w:rsidRDefault="00C67FA2" w:rsidP="00C67FA2">
            <w:pPr>
              <w:widowControl/>
              <w:suppressAutoHyphens/>
              <w:autoSpaceDE/>
              <w:autoSpaceDN/>
              <w:snapToGrid w:val="0"/>
              <w:jc w:val="center"/>
              <w:rPr>
                <w:b/>
                <w:bCs/>
                <w:color w:val="000000"/>
                <w:sz w:val="18"/>
                <w:szCs w:val="18"/>
                <w:lang/>
              </w:rPr>
            </w:pPr>
            <w:proofErr w:type="gramStart"/>
            <w:r w:rsidRPr="00C67FA2">
              <w:rPr>
                <w:b/>
                <w:bCs/>
                <w:color w:val="000000"/>
                <w:sz w:val="18"/>
                <w:szCs w:val="18"/>
                <w:lang/>
              </w:rPr>
              <w:t>РЕСПУБЛИКА  БАШКОРТОСТАН</w:t>
            </w:r>
            <w:proofErr w:type="gramEnd"/>
          </w:p>
          <w:p w:rsidR="00C67FA2" w:rsidRPr="00C67FA2" w:rsidRDefault="00C67FA2" w:rsidP="00C67FA2">
            <w:pPr>
              <w:widowControl/>
              <w:tabs>
                <w:tab w:val="left" w:pos="709"/>
              </w:tabs>
              <w:suppressAutoHyphens/>
              <w:autoSpaceDN/>
              <w:jc w:val="center"/>
              <w:rPr>
                <w:b/>
                <w:bCs/>
                <w:color w:val="000000"/>
                <w:sz w:val="18"/>
                <w:szCs w:val="18"/>
                <w:lang/>
              </w:rPr>
            </w:pPr>
            <w:r w:rsidRPr="00C67FA2">
              <w:rPr>
                <w:b/>
                <w:bCs/>
                <w:color w:val="000000"/>
                <w:sz w:val="18"/>
                <w:szCs w:val="18"/>
                <w:lang/>
              </w:rPr>
              <w:t>МИНИСТЕРСТВО    ОБРАЗОВАНИЯ</w:t>
            </w:r>
          </w:p>
          <w:p w:rsidR="00C67FA2" w:rsidRPr="00C67FA2" w:rsidRDefault="00C67FA2" w:rsidP="00C67FA2">
            <w:pPr>
              <w:widowControl/>
              <w:tabs>
                <w:tab w:val="left" w:pos="709"/>
              </w:tabs>
              <w:suppressAutoHyphens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C67FA2">
              <w:rPr>
                <w:b/>
                <w:bCs/>
                <w:sz w:val="24"/>
                <w:szCs w:val="24"/>
                <w:lang w:eastAsia="zh-CN"/>
              </w:rPr>
              <w:t xml:space="preserve">Муниципальное бюджетное учреждение дополнительного образования </w:t>
            </w:r>
          </w:p>
          <w:p w:rsidR="00C67FA2" w:rsidRPr="00C67FA2" w:rsidRDefault="00C67FA2" w:rsidP="00C67FA2">
            <w:pPr>
              <w:widowControl/>
              <w:tabs>
                <w:tab w:val="left" w:pos="709"/>
              </w:tabs>
              <w:suppressAutoHyphens/>
              <w:autoSpaceDN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 w:rsidRPr="00C67FA2">
              <w:rPr>
                <w:b/>
                <w:bCs/>
                <w:sz w:val="24"/>
                <w:szCs w:val="24"/>
                <w:lang w:eastAsia="zh-CN"/>
              </w:rPr>
              <w:t xml:space="preserve">«Центр дополнительного образования детей» муниципального района </w:t>
            </w:r>
            <w:proofErr w:type="spellStart"/>
            <w:r w:rsidRPr="00C67FA2">
              <w:rPr>
                <w:b/>
                <w:bCs/>
                <w:sz w:val="24"/>
                <w:szCs w:val="24"/>
                <w:lang w:eastAsia="zh-CN"/>
              </w:rPr>
              <w:t>Зианчуринский</w:t>
            </w:r>
            <w:proofErr w:type="spellEnd"/>
            <w:r w:rsidRPr="00C67FA2">
              <w:rPr>
                <w:b/>
                <w:bCs/>
                <w:sz w:val="24"/>
                <w:szCs w:val="24"/>
                <w:lang w:eastAsia="zh-CN"/>
              </w:rPr>
              <w:t xml:space="preserve"> район </w:t>
            </w:r>
          </w:p>
          <w:p w:rsidR="00C67FA2" w:rsidRPr="00C67FA2" w:rsidRDefault="00C67FA2" w:rsidP="00C67FA2">
            <w:pPr>
              <w:widowControl/>
              <w:tabs>
                <w:tab w:val="left" w:pos="709"/>
              </w:tabs>
              <w:suppressAutoHyphens/>
              <w:autoSpaceDN/>
              <w:jc w:val="center"/>
              <w:rPr>
                <w:sz w:val="18"/>
                <w:szCs w:val="18"/>
                <w:lang w:eastAsia="zh-CN"/>
              </w:rPr>
            </w:pPr>
            <w:r w:rsidRPr="00C67FA2">
              <w:rPr>
                <w:b/>
                <w:bCs/>
                <w:sz w:val="24"/>
                <w:szCs w:val="24"/>
                <w:lang w:eastAsia="zh-CN"/>
              </w:rPr>
              <w:t>Республики Башкортостан</w:t>
            </w:r>
          </w:p>
          <w:p w:rsidR="00C67FA2" w:rsidRPr="00C67FA2" w:rsidRDefault="00C67FA2" w:rsidP="00C67FA2">
            <w:pPr>
              <w:widowControl/>
              <w:tabs>
                <w:tab w:val="left" w:pos="709"/>
              </w:tabs>
              <w:suppressAutoHyphens/>
              <w:autoSpaceDN/>
              <w:jc w:val="center"/>
              <w:rPr>
                <w:sz w:val="18"/>
                <w:szCs w:val="18"/>
                <w:lang w:eastAsia="zh-CN"/>
              </w:rPr>
            </w:pPr>
            <w:r w:rsidRPr="00C67FA2">
              <w:rPr>
                <w:sz w:val="18"/>
                <w:szCs w:val="18"/>
                <w:lang w:eastAsia="zh-CN"/>
              </w:rPr>
              <w:t xml:space="preserve">453380, Республика Башкортостан, </w:t>
            </w:r>
            <w:proofErr w:type="spellStart"/>
            <w:r w:rsidRPr="00C67FA2">
              <w:rPr>
                <w:sz w:val="18"/>
                <w:szCs w:val="18"/>
                <w:lang w:eastAsia="zh-CN"/>
              </w:rPr>
              <w:t>Зианчуринский</w:t>
            </w:r>
            <w:proofErr w:type="spellEnd"/>
            <w:r w:rsidRPr="00C67FA2">
              <w:rPr>
                <w:sz w:val="18"/>
                <w:szCs w:val="18"/>
                <w:lang w:eastAsia="zh-CN"/>
              </w:rPr>
              <w:t xml:space="preserve"> район, ул.Советская,2/1</w:t>
            </w:r>
          </w:p>
          <w:p w:rsidR="00C67FA2" w:rsidRPr="00C67FA2" w:rsidRDefault="00C67FA2" w:rsidP="00C67FA2">
            <w:pPr>
              <w:widowControl/>
              <w:tabs>
                <w:tab w:val="left" w:pos="709"/>
              </w:tabs>
              <w:suppressAutoHyphens/>
              <w:autoSpaceDN/>
              <w:jc w:val="center"/>
              <w:rPr>
                <w:sz w:val="18"/>
                <w:szCs w:val="18"/>
                <w:lang w:val="en-US" w:eastAsia="zh-CN"/>
              </w:rPr>
            </w:pPr>
            <w:r w:rsidRPr="00C67FA2">
              <w:rPr>
                <w:sz w:val="18"/>
                <w:szCs w:val="18"/>
                <w:lang w:eastAsia="zh-CN"/>
              </w:rPr>
              <w:t>Тел</w:t>
            </w:r>
            <w:r w:rsidRPr="00C67FA2">
              <w:rPr>
                <w:sz w:val="18"/>
                <w:szCs w:val="18"/>
                <w:lang w:val="en-US" w:eastAsia="zh-CN"/>
              </w:rPr>
              <w:t>. (34785) 2-19-15</w:t>
            </w:r>
          </w:p>
          <w:p w:rsidR="00C67FA2" w:rsidRPr="00C67FA2" w:rsidRDefault="00C67FA2" w:rsidP="00C67FA2">
            <w:pPr>
              <w:widowControl/>
              <w:tabs>
                <w:tab w:val="left" w:pos="709"/>
              </w:tabs>
              <w:suppressAutoHyphens/>
              <w:autoSpaceDN/>
              <w:jc w:val="center"/>
              <w:rPr>
                <w:sz w:val="28"/>
                <w:szCs w:val="28"/>
                <w:lang w:val="en-US" w:eastAsia="zh-CN"/>
              </w:rPr>
            </w:pPr>
            <w:r w:rsidRPr="00C67FA2">
              <w:rPr>
                <w:sz w:val="18"/>
                <w:szCs w:val="18"/>
                <w:lang w:val="en-US" w:eastAsia="zh-CN"/>
              </w:rPr>
              <w:t>e-mail ziancdt@zianroo.ru</w:t>
            </w:r>
          </w:p>
        </w:tc>
      </w:tr>
    </w:tbl>
    <w:p w:rsidR="00C67FA2" w:rsidRPr="00C67FA2" w:rsidRDefault="00C67FA2" w:rsidP="00C67FA2">
      <w:pPr>
        <w:widowControl/>
        <w:tabs>
          <w:tab w:val="left" w:pos="709"/>
        </w:tabs>
        <w:suppressAutoHyphens/>
        <w:autoSpaceDN/>
        <w:jc w:val="both"/>
        <w:rPr>
          <w:rFonts w:ascii="Nimbus Roman No9 L" w:hAnsi="Nimbus Roman No9 L" w:cs="Nimbus Roman No9 L"/>
          <w:color w:val="00000A"/>
          <w:sz w:val="28"/>
          <w:szCs w:val="28"/>
          <w:lang w:eastAsia="zh-CN"/>
        </w:rPr>
      </w:pPr>
    </w:p>
    <w:p w:rsidR="00C67FA2" w:rsidRDefault="00C67FA2"/>
    <w:p w:rsidR="00C67FA2" w:rsidRDefault="00C67FA2" w:rsidP="00C67FA2">
      <w:pPr>
        <w:pStyle w:val="1"/>
        <w:ind w:left="0" w:right="396"/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>
        <w:t>ПРОГРАММА ЦЕЛЕВОЙ МОДЕЛИ НАСТАВНИЧЕСТВА В</w:t>
      </w:r>
      <w:bookmarkEnd w:id="0"/>
      <w:bookmarkEnd w:id="1"/>
      <w:bookmarkEnd w:id="2"/>
      <w:bookmarkEnd w:id="3"/>
      <w:bookmarkEnd w:id="4"/>
      <w:r>
        <w:t xml:space="preserve"> МБУ ДО «ЦДОД» МР ЗИАНЧУРИНСКИЙ РАЙОН РБ</w:t>
      </w:r>
      <w:r w:rsidRPr="00EB7014">
        <w:rPr>
          <w:u w:val="single"/>
        </w:rPr>
        <w:t xml:space="preserve"> </w:t>
      </w:r>
    </w:p>
    <w:p w:rsidR="00C67FA2" w:rsidRDefault="00C67FA2" w:rsidP="00C67FA2">
      <w:pPr>
        <w:pStyle w:val="a3"/>
        <w:rPr>
          <w:b/>
          <w:sz w:val="26"/>
        </w:rPr>
      </w:pPr>
    </w:p>
    <w:p w:rsidR="00C67FA2" w:rsidRDefault="00C67FA2" w:rsidP="00C67FA2">
      <w:pPr>
        <w:pStyle w:val="a3"/>
        <w:spacing w:before="2"/>
        <w:rPr>
          <w:b/>
          <w:sz w:val="22"/>
        </w:rPr>
      </w:pPr>
    </w:p>
    <w:p w:rsidR="00C67FA2" w:rsidRDefault="00C67FA2" w:rsidP="00C67FA2">
      <w:pPr>
        <w:pStyle w:val="a7"/>
        <w:numPr>
          <w:ilvl w:val="1"/>
          <w:numId w:val="21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записка.</w:t>
      </w:r>
    </w:p>
    <w:p w:rsidR="00C67FA2" w:rsidRDefault="00C67FA2" w:rsidP="00C67FA2">
      <w:pPr>
        <w:pStyle w:val="a3"/>
        <w:spacing w:before="192"/>
        <w:ind w:left="118" w:right="228" w:firstLine="628"/>
        <w:jc w:val="both"/>
      </w:pPr>
      <w:r>
        <w:t>Настоящая цел</w:t>
      </w:r>
      <w:r>
        <w:t>евая модель наставничества МБУ ДО «ЦДОД»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5">
        <w:r>
          <w:t>национального проекта</w:t>
        </w:r>
      </w:hyperlink>
      <w:r>
        <w:t xml:space="preserve"> </w:t>
      </w:r>
      <w:hyperlink r:id="rId6">
        <w:r>
          <w:t>"Образование"</w:t>
        </w:r>
      </w:hyperlink>
      <w:r>
        <w:t>.</w:t>
      </w:r>
    </w:p>
    <w:p w:rsidR="00C67FA2" w:rsidRDefault="00C67FA2" w:rsidP="00C67FA2">
      <w:pPr>
        <w:pStyle w:val="a3"/>
        <w:ind w:right="224"/>
        <w:jc w:val="both"/>
      </w:pPr>
      <w:r>
        <w:rPr>
          <w:b/>
        </w:rPr>
        <w:t xml:space="preserve">Целью внедрения </w:t>
      </w:r>
      <w:r>
        <w:t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</w:t>
      </w:r>
      <w:r>
        <w:t>листов МБУ ДО «ЦДОД»</w:t>
      </w:r>
      <w:r>
        <w:t xml:space="preserve">. </w:t>
      </w:r>
    </w:p>
    <w:p w:rsidR="00C67FA2" w:rsidRDefault="00C67FA2" w:rsidP="00C67FA2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в </w:t>
      </w:r>
      <w:r>
        <w:rPr>
          <w:sz w:val="24"/>
        </w:rPr>
        <w:t xml:space="preserve">МБУ ДО «ЦДОД» </w:t>
      </w:r>
      <w:r>
        <w:rPr>
          <w:i/>
          <w:sz w:val="24"/>
        </w:rPr>
        <w:t>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:rsidR="00C67FA2" w:rsidRDefault="00C67FA2" w:rsidP="00C67FA2">
      <w:pPr>
        <w:pStyle w:val="a3"/>
        <w:spacing w:before="5"/>
        <w:rPr>
          <w:i/>
        </w:rPr>
      </w:pPr>
    </w:p>
    <w:p w:rsidR="00C67FA2" w:rsidRDefault="00C67FA2" w:rsidP="00C67FA2">
      <w:pPr>
        <w:pStyle w:val="1"/>
        <w:ind w:left="826"/>
      </w:pPr>
      <w:bookmarkStart w:id="5" w:name="_Toc53960850"/>
      <w:bookmarkStart w:id="6" w:name="_Toc53961875"/>
      <w:bookmarkStart w:id="7" w:name="_Toc53962256"/>
      <w:bookmarkStart w:id="8" w:name="_Toc53962310"/>
      <w:bookmarkStart w:id="9" w:name="_Toc53962416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:rsidR="00C67FA2" w:rsidRDefault="00C67FA2" w:rsidP="00C67FA2">
      <w:pPr>
        <w:pStyle w:val="a3"/>
        <w:spacing w:before="6"/>
        <w:rPr>
          <w:b/>
          <w:sz w:val="23"/>
        </w:rPr>
      </w:pPr>
    </w:p>
    <w:p w:rsidR="00C67FA2" w:rsidRDefault="00C67FA2" w:rsidP="00C67FA2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:rsidR="00C67FA2" w:rsidRDefault="00C67FA2" w:rsidP="00C67FA2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:rsidR="00C67FA2" w:rsidRDefault="00C67FA2" w:rsidP="00C67FA2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:rsidR="00C67FA2" w:rsidRDefault="00C67FA2" w:rsidP="00C67FA2">
      <w:pPr>
        <w:pStyle w:val="a3"/>
        <w:ind w:left="118" w:right="229"/>
        <w:jc w:val="both"/>
      </w:pPr>
      <w:r>
        <w:rPr>
          <w:b/>
        </w:rPr>
        <w:t xml:space="preserve"> </w:t>
      </w:r>
      <w:r>
        <w:t>конкретных формах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:rsidR="00C67FA2" w:rsidRDefault="00C67FA2" w:rsidP="00C67FA2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</w:t>
      </w:r>
      <w:r>
        <w:lastRenderedPageBreak/>
        <w:t>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:rsidR="00C67FA2" w:rsidRDefault="00C67FA2" w:rsidP="00C67FA2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:rsidR="00C67FA2" w:rsidRDefault="00C67FA2" w:rsidP="00C67FA2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:rsidR="00C67FA2" w:rsidRDefault="00C67FA2" w:rsidP="00C67FA2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C67FA2" w:rsidRDefault="00C67FA2" w:rsidP="00C67FA2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:rsidR="00C67FA2" w:rsidRDefault="00C67FA2" w:rsidP="00C67FA2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C67FA2" w:rsidRDefault="00C67FA2" w:rsidP="00C67FA2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 xml:space="preserve"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</w:t>
      </w:r>
      <w:proofErr w:type="gramStart"/>
      <w:r>
        <w:t>и  соображений</w:t>
      </w:r>
      <w:proofErr w:type="gramEnd"/>
      <w:r>
        <w:t>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:rsidR="00C67FA2" w:rsidRDefault="00C67FA2" w:rsidP="00C67FA2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 xml:space="preserve"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:rsidR="00C67FA2" w:rsidRDefault="00C67FA2" w:rsidP="00C67FA2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C67FA2" w:rsidRDefault="00C67FA2" w:rsidP="00C67FA2">
      <w:pPr>
        <w:pStyle w:val="a3"/>
        <w:ind w:left="118" w:right="244"/>
        <w:jc w:val="both"/>
      </w:pPr>
      <w:proofErr w:type="spellStart"/>
      <w:r>
        <w:rPr>
          <w:b/>
        </w:rPr>
        <w:t>Тьютор</w:t>
      </w:r>
      <w:proofErr w:type="spellEnd"/>
      <w:r>
        <w:rPr>
          <w:b/>
        </w:rPr>
        <w:t xml:space="preserve"> </w:t>
      </w:r>
      <w:r>
        <w:t>- специалист в области педагогики, который помогает обучающемуся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:rsidR="00C67FA2" w:rsidRDefault="00C67FA2" w:rsidP="00C67FA2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:rsidR="00C67FA2" w:rsidRDefault="00C67FA2" w:rsidP="00C67FA2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C67FA2" w:rsidRDefault="00C67FA2" w:rsidP="00C67FA2">
      <w:pPr>
        <w:pStyle w:val="a3"/>
        <w:spacing w:before="3"/>
      </w:pPr>
    </w:p>
    <w:p w:rsidR="00C67FA2" w:rsidRDefault="00C67FA2" w:rsidP="00C67FA2">
      <w:pPr>
        <w:pStyle w:val="1"/>
        <w:numPr>
          <w:ilvl w:val="1"/>
          <w:numId w:val="21"/>
        </w:numPr>
        <w:tabs>
          <w:tab w:val="left" w:pos="2229"/>
        </w:tabs>
        <w:spacing w:before="1"/>
        <w:ind w:left="2228" w:hanging="282"/>
        <w:jc w:val="left"/>
      </w:pPr>
      <w:bookmarkStart w:id="10" w:name="_Toc53960851"/>
      <w:bookmarkStart w:id="11" w:name="_Toc53961876"/>
      <w:bookmarkStart w:id="12" w:name="_Toc53962257"/>
      <w:bookmarkStart w:id="13" w:name="_Toc53962311"/>
      <w:bookmarkStart w:id="14" w:name="_Toc53962417"/>
      <w:r>
        <w:t>Нормативные основы целевой модели</w:t>
      </w:r>
      <w:r>
        <w:rPr>
          <w:spacing w:val="23"/>
        </w:rPr>
        <w:t xml:space="preserve"> </w:t>
      </w:r>
      <w:r>
        <w:t>наставничества.</w:t>
      </w:r>
      <w:bookmarkEnd w:id="10"/>
      <w:bookmarkEnd w:id="11"/>
      <w:bookmarkEnd w:id="12"/>
      <w:bookmarkEnd w:id="13"/>
      <w:bookmarkEnd w:id="14"/>
    </w:p>
    <w:p w:rsidR="00C67FA2" w:rsidRDefault="00C67FA2" w:rsidP="00C67FA2">
      <w:pPr>
        <w:pStyle w:val="a3"/>
        <w:rPr>
          <w:b/>
        </w:rPr>
      </w:pPr>
    </w:p>
    <w:p w:rsidR="00C67FA2" w:rsidRDefault="00C67FA2" w:rsidP="00C67FA2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:rsidR="00C67FA2" w:rsidRDefault="00C67FA2" w:rsidP="00C67FA2">
      <w:pPr>
        <w:pStyle w:val="a7"/>
        <w:numPr>
          <w:ilvl w:val="0"/>
          <w:numId w:val="20"/>
        </w:numPr>
        <w:tabs>
          <w:tab w:val="left" w:pos="479"/>
        </w:tabs>
        <w:spacing w:before="28" w:line="223" w:lineRule="auto"/>
        <w:ind w:left="478" w:right="226" w:hanging="360"/>
        <w:jc w:val="both"/>
        <w:rPr>
          <w:rFonts w:ascii="Symbol" w:hAnsi="Symbol"/>
          <w:sz w:val="24"/>
        </w:rPr>
      </w:pPr>
      <w:hyperlink r:id="rId7">
        <w:r>
          <w:rPr>
            <w:sz w:val="24"/>
          </w:rPr>
          <w:t xml:space="preserve">Конвенция о правах </w:t>
        </w:r>
        <w:r>
          <w:rPr>
            <w:spacing w:val="2"/>
            <w:sz w:val="24"/>
          </w:rPr>
          <w:t>ребенка</w:t>
        </w:r>
      </w:hyperlink>
      <w:r>
        <w:rPr>
          <w:spacing w:val="2"/>
          <w:sz w:val="24"/>
        </w:rPr>
        <w:t xml:space="preserve">, </w:t>
      </w:r>
      <w:r>
        <w:rPr>
          <w:sz w:val="24"/>
        </w:rPr>
        <w:t xml:space="preserve">одобренная Генеральной Ассамблеей ООН 20 ноября </w:t>
      </w:r>
      <w:r>
        <w:rPr>
          <w:spacing w:val="-16"/>
          <w:sz w:val="24"/>
        </w:rPr>
        <w:t xml:space="preserve">1989 </w:t>
      </w:r>
      <w:r>
        <w:rPr>
          <w:sz w:val="24"/>
        </w:rPr>
        <w:t xml:space="preserve">г., ратифицированной </w:t>
      </w:r>
      <w:hyperlink r:id="rId8">
        <w:r>
          <w:rPr>
            <w:sz w:val="24"/>
          </w:rPr>
          <w:t xml:space="preserve">Постановлением ВС СССР от 13 июня 1990 г. N </w:t>
        </w:r>
        <w:r>
          <w:rPr>
            <w:spacing w:val="3"/>
            <w:sz w:val="24"/>
          </w:rPr>
          <w:t>1559-</w:t>
        </w:r>
        <w:r>
          <w:rPr>
            <w:spacing w:val="7"/>
            <w:sz w:val="24"/>
          </w:rPr>
          <w:t xml:space="preserve"> </w:t>
        </w:r>
        <w:r>
          <w:rPr>
            <w:sz w:val="24"/>
          </w:rPr>
          <w:t>1</w:t>
        </w:r>
      </w:hyperlink>
      <w:r>
        <w:rPr>
          <w:sz w:val="24"/>
        </w:rPr>
        <w:t>.</w:t>
      </w:r>
    </w:p>
    <w:p w:rsidR="00C67FA2" w:rsidRDefault="00C67FA2" w:rsidP="00C67FA2">
      <w:pPr>
        <w:pStyle w:val="a7"/>
        <w:numPr>
          <w:ilvl w:val="0"/>
          <w:numId w:val="20"/>
        </w:numPr>
        <w:tabs>
          <w:tab w:val="left" w:pos="479"/>
        </w:tabs>
        <w:spacing w:before="28" w:line="232" w:lineRule="auto"/>
        <w:ind w:left="478" w:right="23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lastRenderedPageBreak/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:rsidR="00C67FA2" w:rsidRDefault="00C67FA2" w:rsidP="00C67FA2">
      <w:pPr>
        <w:pStyle w:val="a7"/>
        <w:numPr>
          <w:ilvl w:val="0"/>
          <w:numId w:val="20"/>
        </w:numPr>
        <w:tabs>
          <w:tab w:val="left" w:pos="479"/>
        </w:tabs>
        <w:spacing w:before="32" w:line="223" w:lineRule="auto"/>
        <w:ind w:left="478" w:right="242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школы".</w:t>
      </w:r>
    </w:p>
    <w:p w:rsidR="00C67FA2" w:rsidRDefault="00C67FA2" w:rsidP="00C67FA2">
      <w:pPr>
        <w:pStyle w:val="1"/>
        <w:spacing w:before="7"/>
        <w:jc w:val="both"/>
      </w:pPr>
      <w:bookmarkStart w:id="15" w:name="_Toc53960852"/>
      <w:bookmarkStart w:id="16" w:name="_Toc53961877"/>
      <w:bookmarkStart w:id="17" w:name="_Toc53962258"/>
      <w:bookmarkStart w:id="18" w:name="_Toc53962312"/>
      <w:bookmarkStart w:id="19" w:name="_Toc53962418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:rsidR="00C67FA2" w:rsidRDefault="00C67FA2" w:rsidP="00C67FA2">
      <w:pPr>
        <w:pStyle w:val="a7"/>
        <w:numPr>
          <w:ilvl w:val="0"/>
          <w:numId w:val="20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9">
        <w:r>
          <w:rPr>
            <w:sz w:val="24"/>
          </w:rPr>
          <w:t>Конституция Российской</w:t>
        </w:r>
        <w:r>
          <w:rPr>
            <w:spacing w:val="10"/>
            <w:sz w:val="24"/>
          </w:rPr>
          <w:t xml:space="preserve"> </w:t>
        </w:r>
        <w:r>
          <w:rPr>
            <w:sz w:val="24"/>
          </w:rPr>
          <w:t>Федерации</w:t>
        </w:r>
      </w:hyperlink>
      <w:r>
        <w:rPr>
          <w:sz w:val="24"/>
        </w:rPr>
        <w:t>.</w:t>
      </w:r>
    </w:p>
    <w:p w:rsidR="00C67FA2" w:rsidRDefault="00C67FA2" w:rsidP="00C67FA2">
      <w:pPr>
        <w:pStyle w:val="a7"/>
        <w:numPr>
          <w:ilvl w:val="0"/>
          <w:numId w:val="20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0">
        <w:r>
          <w:rPr>
            <w:sz w:val="24"/>
          </w:rPr>
          <w:t xml:space="preserve">Федеральный закон от 29 декабря 2012 г. N </w:t>
        </w:r>
        <w:r>
          <w:rPr>
            <w:spacing w:val="3"/>
            <w:sz w:val="24"/>
          </w:rPr>
          <w:t xml:space="preserve">273-ФЗ </w:t>
        </w:r>
        <w:r>
          <w:rPr>
            <w:sz w:val="24"/>
          </w:rPr>
          <w:t xml:space="preserve">"Об образовании в </w:t>
        </w:r>
        <w:r>
          <w:rPr>
            <w:spacing w:val="-6"/>
            <w:sz w:val="24"/>
          </w:rPr>
          <w:t>Российской</w:t>
        </w:r>
      </w:hyperlink>
      <w:hyperlink r:id="rId11">
        <w:r>
          <w:rPr>
            <w:spacing w:val="-6"/>
            <w:sz w:val="24"/>
          </w:rPr>
          <w:t xml:space="preserve"> </w:t>
        </w:r>
        <w:r>
          <w:rPr>
            <w:sz w:val="24"/>
          </w:rPr>
          <w:t>Федерации"</w:t>
        </w:r>
      </w:hyperlink>
      <w:r>
        <w:rPr>
          <w:sz w:val="24"/>
        </w:rPr>
        <w:t>.</w:t>
      </w:r>
    </w:p>
    <w:p w:rsidR="00C67FA2" w:rsidRDefault="00C67FA2" w:rsidP="00C67FA2">
      <w:pPr>
        <w:pStyle w:val="a7"/>
        <w:numPr>
          <w:ilvl w:val="0"/>
          <w:numId w:val="20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</w:t>
      </w:r>
      <w:r>
        <w:rPr>
          <w:spacing w:val="21"/>
          <w:sz w:val="24"/>
        </w:rPr>
        <w:t xml:space="preserve"> </w:t>
      </w:r>
      <w:r>
        <w:rPr>
          <w:sz w:val="24"/>
        </w:rPr>
        <w:t>г.).</w:t>
      </w:r>
    </w:p>
    <w:p w:rsidR="00C67FA2" w:rsidRDefault="00C67FA2" w:rsidP="00C67FA2">
      <w:pPr>
        <w:pStyle w:val="a7"/>
        <w:numPr>
          <w:ilvl w:val="0"/>
          <w:numId w:val="20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2">
        <w:r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>
          <w:rPr>
            <w:spacing w:val="-29"/>
            <w:sz w:val="24"/>
          </w:rPr>
          <w:t>до</w:t>
        </w:r>
      </w:hyperlink>
      <w:hyperlink r:id="rId13">
        <w:r>
          <w:rPr>
            <w:spacing w:val="-29"/>
            <w:sz w:val="24"/>
          </w:rPr>
          <w:t xml:space="preserve"> </w:t>
        </w:r>
        <w:r>
          <w:rPr>
            <w:sz w:val="24"/>
          </w:rPr>
          <w:t>2025 года</w:t>
        </w:r>
      </w:hyperlink>
      <w:r>
        <w:rPr>
          <w:sz w:val="24"/>
        </w:rPr>
        <w:t xml:space="preserve">, утвержденные </w:t>
      </w:r>
      <w:hyperlink r:id="rId14">
        <w:r>
          <w:rPr>
            <w:sz w:val="24"/>
          </w:rPr>
          <w:t>распоряжением Правительства Российской Федерации от 29</w:t>
        </w:r>
      </w:hyperlink>
      <w:hyperlink r:id="rId15">
        <w:r>
          <w:rPr>
            <w:sz w:val="24"/>
          </w:rPr>
          <w:t xml:space="preserve"> ноября 2014 г. N</w:t>
        </w:r>
        <w:r>
          <w:rPr>
            <w:spacing w:val="14"/>
            <w:sz w:val="24"/>
          </w:rPr>
          <w:t xml:space="preserve"> </w:t>
        </w:r>
        <w:r>
          <w:rPr>
            <w:sz w:val="24"/>
          </w:rPr>
          <w:t>2403-р</w:t>
        </w:r>
      </w:hyperlink>
      <w:r>
        <w:rPr>
          <w:sz w:val="24"/>
        </w:rPr>
        <w:t>.</w:t>
      </w:r>
    </w:p>
    <w:p w:rsidR="00C67FA2" w:rsidRDefault="00C67FA2" w:rsidP="00C67FA2">
      <w:pPr>
        <w:pStyle w:val="a7"/>
        <w:numPr>
          <w:ilvl w:val="0"/>
          <w:numId w:val="20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6">
        <w:r>
          <w:rPr>
            <w:sz w:val="24"/>
          </w:rPr>
          <w:t xml:space="preserve">Стратегия  развития  воспитания  в  Российской  Федерации  до  2025   </w:t>
        </w:r>
        <w:r>
          <w:rPr>
            <w:spacing w:val="-16"/>
            <w:sz w:val="24"/>
          </w:rPr>
          <w:t>года</w:t>
        </w:r>
      </w:hyperlink>
      <w:r>
        <w:rPr>
          <w:spacing w:val="-16"/>
          <w:sz w:val="24"/>
        </w:rPr>
        <w:t xml:space="preserve">  </w:t>
      </w:r>
      <w:r>
        <w:rPr>
          <w:sz w:val="24"/>
        </w:rPr>
        <w:t xml:space="preserve">(утвержденная </w:t>
      </w:r>
      <w:hyperlink r:id="rId17">
        <w:r>
          <w:rPr>
            <w:sz w:val="24"/>
          </w:rPr>
          <w:t>распоряжением Правительства Российской Федерации от 29 мая 2015 г.</w:t>
        </w:r>
      </w:hyperlink>
      <w:r>
        <w:rPr>
          <w:sz w:val="24"/>
        </w:rPr>
        <w:t xml:space="preserve">  </w:t>
      </w:r>
      <w:hyperlink r:id="rId18">
        <w:r>
          <w:rPr>
            <w:sz w:val="24"/>
          </w:rPr>
          <w:t xml:space="preserve"> N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996-р</w:t>
        </w:r>
      </w:hyperlink>
      <w:r>
        <w:rPr>
          <w:sz w:val="24"/>
        </w:rPr>
        <w:t>).</w:t>
      </w:r>
    </w:p>
    <w:p w:rsidR="00C67FA2" w:rsidRDefault="00C67FA2" w:rsidP="00C67FA2">
      <w:pPr>
        <w:pStyle w:val="a7"/>
        <w:numPr>
          <w:ilvl w:val="0"/>
          <w:numId w:val="20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19">
        <w:r>
          <w:rPr>
            <w:sz w:val="24"/>
          </w:rPr>
          <w:t>Гражданский кодекс Российской</w:t>
        </w:r>
        <w:r>
          <w:rPr>
            <w:spacing w:val="12"/>
            <w:sz w:val="24"/>
          </w:rPr>
          <w:t xml:space="preserve"> 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:rsidR="00C67FA2" w:rsidRDefault="00C67FA2" w:rsidP="00C67FA2">
      <w:pPr>
        <w:pStyle w:val="a7"/>
        <w:numPr>
          <w:ilvl w:val="0"/>
          <w:numId w:val="20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0">
        <w:r>
          <w:rPr>
            <w:sz w:val="24"/>
          </w:rPr>
          <w:t>Трудовой кодекс Российской</w:t>
        </w:r>
        <w:r>
          <w:rPr>
            <w:spacing w:val="12"/>
            <w:sz w:val="24"/>
          </w:rPr>
          <w:t xml:space="preserve"> </w:t>
        </w:r>
        <w:r>
          <w:rPr>
            <w:spacing w:val="2"/>
            <w:sz w:val="24"/>
          </w:rPr>
          <w:t>Федерации</w:t>
        </w:r>
      </w:hyperlink>
      <w:r>
        <w:rPr>
          <w:spacing w:val="2"/>
          <w:sz w:val="24"/>
        </w:rPr>
        <w:t>.</w:t>
      </w:r>
    </w:p>
    <w:p w:rsidR="00C67FA2" w:rsidRPr="004E63D3" w:rsidRDefault="00C67FA2" w:rsidP="00C67FA2">
      <w:pPr>
        <w:pStyle w:val="a7"/>
        <w:numPr>
          <w:ilvl w:val="0"/>
          <w:numId w:val="20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1">
        <w:r>
          <w:rPr>
            <w:sz w:val="24"/>
          </w:rPr>
          <w:t xml:space="preserve">Федеральный закон от 11 августа 1995 г. N </w:t>
        </w:r>
        <w:r>
          <w:rPr>
            <w:spacing w:val="2"/>
            <w:sz w:val="24"/>
          </w:rPr>
          <w:t xml:space="preserve">135-ФЗ </w:t>
        </w:r>
        <w:r>
          <w:rPr>
            <w:sz w:val="24"/>
          </w:rPr>
          <w:t xml:space="preserve">"О благотворительной </w:t>
        </w:r>
        <w:r>
          <w:rPr>
            <w:spacing w:val="-5"/>
            <w:sz w:val="24"/>
          </w:rPr>
          <w:t>деятельности</w:t>
        </w:r>
      </w:hyperlink>
      <w:r>
        <w:rPr>
          <w:spacing w:val="-5"/>
          <w:sz w:val="24"/>
        </w:rPr>
        <w:t xml:space="preserve">   </w:t>
      </w:r>
      <w:hyperlink r:id="rId22">
        <w:r>
          <w:rPr>
            <w:spacing w:val="-5"/>
            <w:sz w:val="24"/>
          </w:rPr>
          <w:t xml:space="preserve"> </w:t>
        </w:r>
        <w:r>
          <w:rPr>
            <w:sz w:val="24"/>
          </w:rPr>
          <w:t>и благотворительных</w:t>
        </w:r>
        <w:r>
          <w:rPr>
            <w:spacing w:val="12"/>
            <w:sz w:val="24"/>
          </w:rPr>
          <w:t xml:space="preserve"> </w:t>
        </w:r>
        <w:r>
          <w:rPr>
            <w:sz w:val="24"/>
          </w:rPr>
          <w:t>организациях"</w:t>
        </w:r>
      </w:hyperlink>
    </w:p>
    <w:p w:rsidR="00C67FA2" w:rsidRDefault="00C67FA2" w:rsidP="00C67FA2">
      <w:pPr>
        <w:pStyle w:val="a7"/>
        <w:numPr>
          <w:ilvl w:val="0"/>
          <w:numId w:val="20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3">
        <w:r>
          <w:rPr>
            <w:sz w:val="24"/>
          </w:rPr>
          <w:t xml:space="preserve">Федеральный закон от 19 мая 1995 г. N </w:t>
        </w:r>
        <w:r>
          <w:rPr>
            <w:spacing w:val="3"/>
            <w:sz w:val="24"/>
          </w:rPr>
          <w:t xml:space="preserve">82-ФЗ </w:t>
        </w:r>
        <w:r>
          <w:rPr>
            <w:sz w:val="24"/>
          </w:rPr>
          <w:t>"Об общественных</w:t>
        </w:r>
        <w:r>
          <w:rPr>
            <w:spacing w:val="7"/>
            <w:sz w:val="24"/>
          </w:rPr>
          <w:t xml:space="preserve"> </w:t>
        </w:r>
        <w:r>
          <w:rPr>
            <w:sz w:val="24"/>
          </w:rPr>
          <w:t>объединениях"</w:t>
        </w:r>
      </w:hyperlink>
      <w:r>
        <w:rPr>
          <w:sz w:val="24"/>
        </w:rPr>
        <w:t>.</w:t>
      </w:r>
    </w:p>
    <w:p w:rsidR="00C67FA2" w:rsidRDefault="00C67FA2" w:rsidP="00C67FA2">
      <w:pPr>
        <w:pStyle w:val="a7"/>
        <w:numPr>
          <w:ilvl w:val="0"/>
          <w:numId w:val="20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4">
        <w:r>
          <w:rPr>
            <w:sz w:val="24"/>
          </w:rPr>
          <w:t xml:space="preserve">Федеральный закон от 12 января 1996 г. N </w:t>
        </w:r>
        <w:r>
          <w:rPr>
            <w:spacing w:val="3"/>
            <w:sz w:val="24"/>
          </w:rPr>
          <w:t xml:space="preserve">7-ФЗ </w:t>
        </w:r>
        <w:r>
          <w:rPr>
            <w:sz w:val="24"/>
          </w:rPr>
          <w:t>"О</w:t>
        </w:r>
        <w:r>
          <w:rPr>
            <w:spacing w:val="13"/>
            <w:sz w:val="24"/>
          </w:rPr>
          <w:t xml:space="preserve"> </w:t>
        </w:r>
        <w:r>
          <w:rPr>
            <w:sz w:val="24"/>
          </w:rPr>
          <w:t>некоммерческих организациях"</w:t>
        </w:r>
      </w:hyperlink>
      <w:r>
        <w:rPr>
          <w:sz w:val="24"/>
        </w:rPr>
        <w:t>.</w:t>
      </w:r>
    </w:p>
    <w:p w:rsidR="00C67FA2" w:rsidRDefault="00C67FA2" w:rsidP="00C67FA2">
      <w:pPr>
        <w:pStyle w:val="a7"/>
        <w:numPr>
          <w:ilvl w:val="0"/>
          <w:numId w:val="20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обучающимися».</w:t>
      </w:r>
    </w:p>
    <w:p w:rsidR="00C67FA2" w:rsidRPr="004E63D3" w:rsidRDefault="00C67FA2" w:rsidP="00C67FA2">
      <w:pPr>
        <w:pStyle w:val="a7"/>
        <w:numPr>
          <w:ilvl w:val="0"/>
          <w:numId w:val="22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C67FA2" w:rsidRPr="004E63D3" w:rsidRDefault="00C67FA2" w:rsidP="00C67FA2">
      <w:pPr>
        <w:pStyle w:val="a7"/>
        <w:numPr>
          <w:ilvl w:val="0"/>
          <w:numId w:val="22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C67FA2" w:rsidRPr="004E63D3" w:rsidRDefault="00C67FA2" w:rsidP="00C67FA2">
      <w:pPr>
        <w:pStyle w:val="a7"/>
        <w:numPr>
          <w:ilvl w:val="0"/>
          <w:numId w:val="22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5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C67FA2" w:rsidRDefault="00C67FA2" w:rsidP="00C67FA2">
      <w:pPr>
        <w:spacing w:line="223" w:lineRule="auto"/>
        <w:jc w:val="both"/>
        <w:rPr>
          <w:rFonts w:ascii="Symbol" w:hAnsi="Symbol"/>
          <w:sz w:val="24"/>
        </w:rPr>
      </w:pPr>
    </w:p>
    <w:p w:rsidR="00C67FA2" w:rsidRDefault="00C67FA2" w:rsidP="00C67FA2">
      <w:pPr>
        <w:pStyle w:val="1"/>
        <w:spacing w:before="1"/>
      </w:pPr>
      <w:bookmarkStart w:id="20" w:name="_Toc53960853"/>
      <w:bookmarkStart w:id="21" w:name="_Toc53961878"/>
      <w:bookmarkStart w:id="22" w:name="_Toc53962259"/>
      <w:bookmarkStart w:id="23" w:name="_Toc53962313"/>
      <w:bookmarkStart w:id="24" w:name="_Toc53962419"/>
      <w:r>
        <w:t xml:space="preserve">Нормативные правовые акты </w:t>
      </w:r>
      <w:bookmarkEnd w:id="20"/>
      <w:bookmarkEnd w:id="21"/>
      <w:bookmarkEnd w:id="22"/>
      <w:bookmarkEnd w:id="23"/>
      <w:bookmarkEnd w:id="24"/>
      <w:r>
        <w:t>МБУ ДО «ЦДОД»</w:t>
      </w:r>
    </w:p>
    <w:p w:rsidR="00C67FA2" w:rsidRDefault="00C67FA2" w:rsidP="00C67FA2">
      <w:pPr>
        <w:pStyle w:val="a7"/>
        <w:numPr>
          <w:ilvl w:val="1"/>
          <w:numId w:val="20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:rsidR="00C67FA2" w:rsidRDefault="00C67FA2" w:rsidP="00C67FA2">
      <w:pPr>
        <w:pStyle w:val="a7"/>
        <w:numPr>
          <w:ilvl w:val="1"/>
          <w:numId w:val="20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:rsidR="00C67FA2" w:rsidRDefault="00C67FA2" w:rsidP="00C67FA2">
      <w:pPr>
        <w:pStyle w:val="a7"/>
        <w:numPr>
          <w:ilvl w:val="1"/>
          <w:numId w:val="20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C67FA2" w:rsidRDefault="00C67FA2" w:rsidP="00C67FA2">
      <w:pPr>
        <w:pStyle w:val="a7"/>
        <w:numPr>
          <w:ilvl w:val="1"/>
          <w:numId w:val="20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C67FA2" w:rsidRDefault="00C67FA2" w:rsidP="00C67FA2">
      <w:pPr>
        <w:pStyle w:val="a7"/>
        <w:numPr>
          <w:ilvl w:val="1"/>
          <w:numId w:val="20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:rsidR="00C67FA2" w:rsidRDefault="00C67FA2" w:rsidP="00C67FA2">
      <w:pPr>
        <w:pStyle w:val="a3"/>
        <w:spacing w:before="6"/>
        <w:rPr>
          <w:sz w:val="22"/>
        </w:rPr>
      </w:pPr>
    </w:p>
    <w:p w:rsidR="00C67FA2" w:rsidRDefault="00C67FA2" w:rsidP="00C67FA2">
      <w:pPr>
        <w:pStyle w:val="1"/>
        <w:numPr>
          <w:ilvl w:val="1"/>
          <w:numId w:val="21"/>
        </w:numPr>
        <w:tabs>
          <w:tab w:val="left" w:pos="827"/>
        </w:tabs>
        <w:spacing w:line="274" w:lineRule="exact"/>
        <w:ind w:left="826"/>
        <w:jc w:val="left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 xml:space="preserve">Задачи целевой модели наставничества </w:t>
      </w:r>
      <w:bookmarkEnd w:id="25"/>
      <w:bookmarkEnd w:id="26"/>
      <w:bookmarkEnd w:id="27"/>
      <w:bookmarkEnd w:id="28"/>
      <w:bookmarkEnd w:id="29"/>
      <w:r>
        <w:t>МБУ ДО «ЦДОД»</w:t>
      </w:r>
    </w:p>
    <w:p w:rsidR="00C67FA2" w:rsidRDefault="00C67FA2" w:rsidP="00C67FA2">
      <w:pPr>
        <w:pStyle w:val="a7"/>
        <w:numPr>
          <w:ilvl w:val="0"/>
          <w:numId w:val="19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C67FA2" w:rsidRDefault="00C67FA2" w:rsidP="00C67FA2">
      <w:pPr>
        <w:pStyle w:val="a7"/>
        <w:numPr>
          <w:ilvl w:val="0"/>
          <w:numId w:val="1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C67FA2" w:rsidRDefault="00C67FA2" w:rsidP="00C67FA2">
      <w:pPr>
        <w:pStyle w:val="a7"/>
        <w:numPr>
          <w:ilvl w:val="0"/>
          <w:numId w:val="1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:rsidR="00C67FA2" w:rsidRDefault="00C67FA2" w:rsidP="00C67FA2">
      <w:pPr>
        <w:pStyle w:val="a7"/>
        <w:numPr>
          <w:ilvl w:val="0"/>
          <w:numId w:val="19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lastRenderedPageBreak/>
        <w:t>Инфраструктурное и материально-техническое обеспечение реализации программ наставничества.</w:t>
      </w:r>
    </w:p>
    <w:p w:rsidR="00C67FA2" w:rsidRDefault="00C67FA2" w:rsidP="00C67FA2">
      <w:pPr>
        <w:pStyle w:val="a7"/>
        <w:numPr>
          <w:ilvl w:val="0"/>
          <w:numId w:val="19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:rsidR="00C67FA2" w:rsidRDefault="00C67FA2" w:rsidP="00C67FA2">
      <w:pPr>
        <w:pStyle w:val="a7"/>
        <w:numPr>
          <w:ilvl w:val="0"/>
          <w:numId w:val="19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:rsidR="00C67FA2" w:rsidRDefault="00C67FA2" w:rsidP="00C67FA2">
      <w:pPr>
        <w:pStyle w:val="a7"/>
        <w:numPr>
          <w:ilvl w:val="0"/>
          <w:numId w:val="1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:rsidR="00C67FA2" w:rsidRDefault="00C67FA2" w:rsidP="00C67FA2">
      <w:pPr>
        <w:pStyle w:val="a7"/>
        <w:numPr>
          <w:ilvl w:val="0"/>
          <w:numId w:val="19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C67FA2" w:rsidRDefault="00C67FA2" w:rsidP="00C67FA2">
      <w:pPr>
        <w:pStyle w:val="a3"/>
        <w:spacing w:before="3"/>
        <w:rPr>
          <w:sz w:val="22"/>
        </w:rPr>
      </w:pPr>
    </w:p>
    <w:p w:rsidR="00C67FA2" w:rsidRDefault="00C67FA2" w:rsidP="00C67FA2">
      <w:pPr>
        <w:pStyle w:val="1"/>
        <w:spacing w:line="274" w:lineRule="exact"/>
        <w:ind w:left="546"/>
        <w:jc w:val="center"/>
      </w:pPr>
      <w:bookmarkStart w:id="30" w:name="_Toc53960855"/>
      <w:bookmarkStart w:id="31" w:name="_Toc53961880"/>
      <w:bookmarkStart w:id="32" w:name="_Toc53962261"/>
      <w:bookmarkStart w:id="33" w:name="_Toc53962315"/>
      <w:bookmarkStart w:id="34" w:name="_Toc53962421"/>
      <w:r>
        <w:t>4.  Ожидаемые результаты внедрения целевой модели наставничества (примеры, выберите или добавьте нужные вам)</w:t>
      </w:r>
      <w:bookmarkEnd w:id="30"/>
      <w:bookmarkEnd w:id="31"/>
      <w:bookmarkEnd w:id="32"/>
      <w:bookmarkEnd w:id="33"/>
      <w:bookmarkEnd w:id="34"/>
    </w:p>
    <w:p w:rsidR="00C67FA2" w:rsidRDefault="00C67FA2" w:rsidP="00C67FA2">
      <w:pPr>
        <w:pStyle w:val="a7"/>
        <w:numPr>
          <w:ilvl w:val="0"/>
          <w:numId w:val="18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:rsidR="00C67FA2" w:rsidRPr="00C67FA2" w:rsidRDefault="00C67FA2" w:rsidP="00C67FA2">
      <w:pPr>
        <w:pStyle w:val="a7"/>
        <w:numPr>
          <w:ilvl w:val="0"/>
          <w:numId w:val="18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</w:p>
    <w:p w:rsidR="00C67FA2" w:rsidRPr="00C67FA2" w:rsidRDefault="00C67FA2" w:rsidP="00C67FA2">
      <w:pPr>
        <w:pStyle w:val="a7"/>
        <w:numPr>
          <w:ilvl w:val="0"/>
          <w:numId w:val="18"/>
        </w:numPr>
        <w:tabs>
          <w:tab w:val="left" w:pos="827"/>
        </w:tabs>
        <w:ind w:right="242"/>
        <w:rPr>
          <w:sz w:val="24"/>
        </w:rPr>
      </w:pPr>
      <w:r w:rsidRPr="00C67FA2">
        <w:rPr>
          <w:sz w:val="24"/>
        </w:rPr>
        <w:t>Измеримое улучшение личных показателей эффективнос</w:t>
      </w:r>
      <w:r>
        <w:rPr>
          <w:sz w:val="24"/>
        </w:rPr>
        <w:t>ти педагогов и сотрудников центра</w:t>
      </w:r>
      <w:r w:rsidRPr="00C67FA2">
        <w:rPr>
          <w:sz w:val="24"/>
        </w:rPr>
        <w:t>, связанное с развитием гибких навыков и</w:t>
      </w:r>
      <w:r w:rsidRPr="00C67FA2">
        <w:rPr>
          <w:spacing w:val="48"/>
          <w:sz w:val="24"/>
        </w:rPr>
        <w:t xml:space="preserve"> </w:t>
      </w:r>
      <w:proofErr w:type="spellStart"/>
      <w:r w:rsidRPr="00C67FA2">
        <w:rPr>
          <w:sz w:val="24"/>
        </w:rPr>
        <w:t>метакомпетенций</w:t>
      </w:r>
      <w:proofErr w:type="spellEnd"/>
      <w:r w:rsidRPr="00C67FA2">
        <w:rPr>
          <w:sz w:val="24"/>
        </w:rPr>
        <w:t>.</w:t>
      </w:r>
    </w:p>
    <w:p w:rsidR="00C67FA2" w:rsidRDefault="00C67FA2" w:rsidP="00C67FA2">
      <w:pPr>
        <w:pStyle w:val="a7"/>
        <w:numPr>
          <w:ilvl w:val="0"/>
          <w:numId w:val="18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pacing w:val="33"/>
          <w:sz w:val="24"/>
        </w:rPr>
        <w:t>обучаю</w:t>
      </w:r>
      <w:r>
        <w:rPr>
          <w:sz w:val="24"/>
        </w:rPr>
        <w:t>щихся.</w:t>
      </w:r>
    </w:p>
    <w:p w:rsidR="00C67FA2" w:rsidRDefault="00C67FA2" w:rsidP="00C67FA2">
      <w:pPr>
        <w:pStyle w:val="a7"/>
        <w:numPr>
          <w:ilvl w:val="0"/>
          <w:numId w:val="18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C67FA2" w:rsidRPr="00256DD2" w:rsidRDefault="00C67FA2" w:rsidP="00C67FA2">
      <w:pPr>
        <w:pStyle w:val="a7"/>
        <w:numPr>
          <w:ilvl w:val="0"/>
          <w:numId w:val="18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обучающихся,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C67FA2" w:rsidRDefault="00C67FA2" w:rsidP="00C67FA2">
      <w:pPr>
        <w:pStyle w:val="a7"/>
        <w:numPr>
          <w:ilvl w:val="0"/>
          <w:numId w:val="18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:rsidR="00C67FA2" w:rsidRDefault="00C67FA2" w:rsidP="00C67FA2">
      <w:pPr>
        <w:pStyle w:val="a7"/>
        <w:numPr>
          <w:ilvl w:val="0"/>
          <w:numId w:val="18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:rsidR="00C67FA2" w:rsidRDefault="00C67FA2" w:rsidP="00C67FA2">
      <w:pPr>
        <w:pStyle w:val="a7"/>
        <w:numPr>
          <w:ilvl w:val="0"/>
          <w:numId w:val="18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:rsidR="00C67FA2" w:rsidRDefault="00C67FA2" w:rsidP="00C67FA2">
      <w:pPr>
        <w:pStyle w:val="a7"/>
        <w:numPr>
          <w:ilvl w:val="0"/>
          <w:numId w:val="18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C67FA2" w:rsidRDefault="00C67FA2" w:rsidP="00C67FA2">
      <w:pPr>
        <w:pStyle w:val="a7"/>
        <w:numPr>
          <w:ilvl w:val="0"/>
          <w:numId w:val="18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:rsidR="00C67FA2" w:rsidRDefault="00C67FA2" w:rsidP="00C67FA2">
      <w:pPr>
        <w:pStyle w:val="a7"/>
        <w:numPr>
          <w:ilvl w:val="0"/>
          <w:numId w:val="18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C67FA2" w:rsidRDefault="00C67FA2" w:rsidP="00C67FA2">
      <w:pPr>
        <w:pStyle w:val="a7"/>
        <w:numPr>
          <w:ilvl w:val="0"/>
          <w:numId w:val="18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:rsidR="00C67FA2" w:rsidRDefault="00C67FA2" w:rsidP="00C67FA2">
      <w:pPr>
        <w:pStyle w:val="a7"/>
        <w:numPr>
          <w:ilvl w:val="0"/>
          <w:numId w:val="18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C67FA2" w:rsidRDefault="00C67FA2" w:rsidP="00C67FA2">
      <w:pPr>
        <w:pStyle w:val="a3"/>
        <w:spacing w:before="3"/>
      </w:pPr>
    </w:p>
    <w:p w:rsidR="00C67FA2" w:rsidRPr="0054128C" w:rsidRDefault="00C67FA2" w:rsidP="00C67FA2">
      <w:pPr>
        <w:pStyle w:val="a7"/>
        <w:numPr>
          <w:ilvl w:val="1"/>
          <w:numId w:val="18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Pr="0054128C">
        <w:rPr>
          <w:b/>
          <w:bCs/>
          <w:spacing w:val="17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Pr="0054128C">
        <w:rPr>
          <w:b/>
          <w:bCs/>
          <w:spacing w:val="18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Pr="0054128C">
        <w:rPr>
          <w:b/>
          <w:bCs/>
          <w:spacing w:val="16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Pr="0054128C">
        <w:rPr>
          <w:b/>
          <w:bCs/>
          <w:spacing w:val="19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Pr="0054128C">
        <w:rPr>
          <w:b/>
          <w:bCs/>
          <w:spacing w:val="15"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  <w:r w:rsidRPr="0054128C">
        <w:rPr>
          <w:b/>
          <w:bCs/>
          <w:spacing w:val="16"/>
          <w:sz w:val="24"/>
          <w:szCs w:val="24"/>
        </w:rPr>
        <w:t xml:space="preserve"> </w:t>
      </w:r>
    </w:p>
    <w:p w:rsidR="00C67FA2" w:rsidRPr="0054128C" w:rsidRDefault="00C67FA2" w:rsidP="00C67FA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C67FA2" w:rsidTr="00D5468E">
        <w:trPr>
          <w:trHeight w:val="277"/>
        </w:trPr>
        <w:tc>
          <w:tcPr>
            <w:tcW w:w="2578" w:type="dxa"/>
          </w:tcPr>
          <w:p w:rsidR="00C67FA2" w:rsidRDefault="00C67FA2" w:rsidP="00D5468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структуры</w:t>
            </w:r>
            <w:proofErr w:type="spellEnd"/>
          </w:p>
        </w:tc>
        <w:tc>
          <w:tcPr>
            <w:tcW w:w="6769" w:type="dxa"/>
          </w:tcPr>
          <w:p w:rsidR="00C67FA2" w:rsidRDefault="00C67FA2" w:rsidP="00D5468E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67FA2" w:rsidTr="00D5468E">
        <w:trPr>
          <w:trHeight w:val="1931"/>
        </w:trPr>
        <w:tc>
          <w:tcPr>
            <w:tcW w:w="2578" w:type="dxa"/>
          </w:tcPr>
          <w:p w:rsidR="00C67FA2" w:rsidRPr="002D5943" w:rsidRDefault="00C67FA2" w:rsidP="00D5468E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proofErr w:type="spellStart"/>
            <w:r w:rsidRPr="002D5943">
              <w:rPr>
                <w:sz w:val="24"/>
                <w:highlight w:val="yellow"/>
              </w:rPr>
              <w:t>Региональный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орган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управления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образованием</w:t>
            </w:r>
            <w:proofErr w:type="spellEnd"/>
          </w:p>
        </w:tc>
        <w:tc>
          <w:tcPr>
            <w:tcW w:w="6769" w:type="dxa"/>
          </w:tcPr>
          <w:p w:rsidR="00C67FA2" w:rsidRPr="00C67FA2" w:rsidRDefault="00C67FA2" w:rsidP="00D5468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Осуществление государственного управление в сфере образования.</w:t>
            </w:r>
          </w:p>
          <w:p w:rsidR="00C67FA2" w:rsidRPr="00C67FA2" w:rsidRDefault="00C67FA2" w:rsidP="00D5468E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Принятие решение о внедрении целевой модели наставничества;</w:t>
            </w:r>
          </w:p>
          <w:p w:rsidR="00C67FA2" w:rsidRPr="00C67FA2" w:rsidRDefault="00C67FA2" w:rsidP="00D5468E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:rsidR="00C67FA2" w:rsidTr="00D5468E">
        <w:trPr>
          <w:trHeight w:val="553"/>
        </w:trPr>
        <w:tc>
          <w:tcPr>
            <w:tcW w:w="2578" w:type="dxa"/>
          </w:tcPr>
          <w:p w:rsidR="00C67FA2" w:rsidRPr="002D5943" w:rsidRDefault="00C67FA2" w:rsidP="00D5468E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  <w:highlight w:val="yellow"/>
              </w:rPr>
            </w:pPr>
            <w:proofErr w:type="spellStart"/>
            <w:r w:rsidRPr="002D5943">
              <w:rPr>
                <w:sz w:val="24"/>
                <w:highlight w:val="yellow"/>
              </w:rPr>
              <w:lastRenderedPageBreak/>
              <w:t>Региональный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институт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повышения</w:t>
            </w:r>
            <w:proofErr w:type="spellEnd"/>
            <w:r w:rsidRPr="002D5943">
              <w:rPr>
                <w:sz w:val="24"/>
                <w:highlight w:val="yellow"/>
              </w:rPr>
              <w:t xml:space="preserve"> </w:t>
            </w:r>
            <w:proofErr w:type="spellStart"/>
            <w:r w:rsidRPr="002D5943">
              <w:rPr>
                <w:sz w:val="24"/>
                <w:highlight w:val="yellow"/>
              </w:rPr>
              <w:t>квалификации</w:t>
            </w:r>
            <w:proofErr w:type="spellEnd"/>
          </w:p>
        </w:tc>
        <w:tc>
          <w:tcPr>
            <w:tcW w:w="6769" w:type="dxa"/>
          </w:tcPr>
          <w:p w:rsidR="00C67FA2" w:rsidRPr="00C67FA2" w:rsidRDefault="00C67FA2" w:rsidP="00D5468E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Организационная, методическая, </w:t>
            </w:r>
            <w:r w:rsidRPr="00C67FA2">
              <w:rPr>
                <w:spacing w:val="2"/>
                <w:sz w:val="24"/>
                <w:lang w:val="ru-RU"/>
              </w:rPr>
              <w:t xml:space="preserve">экспертно- </w:t>
            </w:r>
            <w:r w:rsidRPr="00C67FA2">
              <w:rPr>
                <w:sz w:val="24"/>
                <w:lang w:val="ru-RU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C67FA2" w:rsidRPr="00C67FA2" w:rsidRDefault="00C67FA2" w:rsidP="00D5468E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Контроль за реализацией мероприятий по внедрению целевой модели наставничества;</w:t>
            </w:r>
          </w:p>
          <w:p w:rsidR="00C67FA2" w:rsidRPr="00C67FA2" w:rsidRDefault="00C67FA2" w:rsidP="00D5468E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C67FA2" w:rsidRPr="00C67FA2" w:rsidRDefault="00C67FA2" w:rsidP="00D5468E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 w:rsidRPr="00C67FA2">
              <w:rPr>
                <w:spacing w:val="18"/>
                <w:sz w:val="24"/>
                <w:lang w:val="ru-RU"/>
              </w:rPr>
              <w:t xml:space="preserve"> </w:t>
            </w:r>
          </w:p>
          <w:p w:rsidR="00C67FA2" w:rsidRPr="00C67FA2" w:rsidRDefault="00C67FA2" w:rsidP="00D5468E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C67FA2" w:rsidTr="00D5468E">
        <w:trPr>
          <w:trHeight w:val="1931"/>
        </w:trPr>
        <w:tc>
          <w:tcPr>
            <w:tcW w:w="2578" w:type="dxa"/>
          </w:tcPr>
          <w:p w:rsidR="00C67FA2" w:rsidRPr="00C67FA2" w:rsidRDefault="00C67FA2" w:rsidP="00D5468E">
            <w:pPr>
              <w:pStyle w:val="TableParagraph"/>
              <w:tabs>
                <w:tab w:val="left" w:pos="2341"/>
              </w:tabs>
              <w:ind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МБУ ДО ЦДОД</w:t>
            </w:r>
          </w:p>
        </w:tc>
        <w:tc>
          <w:tcPr>
            <w:tcW w:w="6769" w:type="dxa"/>
          </w:tcPr>
          <w:p w:rsidR="00C67FA2" w:rsidRPr="00C67FA2" w:rsidRDefault="00C67FA2" w:rsidP="00D5468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C67FA2" w:rsidRPr="00C67FA2" w:rsidRDefault="00C67FA2" w:rsidP="00D5468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C67FA2" w:rsidRPr="00C67FA2" w:rsidRDefault="00C67FA2" w:rsidP="00D5468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Реализация программ наставничества.</w:t>
            </w:r>
          </w:p>
          <w:p w:rsidR="00C67FA2" w:rsidRPr="00C67FA2" w:rsidRDefault="00C67FA2" w:rsidP="00D5468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Назначение</w:t>
            </w:r>
            <w:r w:rsidRPr="00C67FA2">
              <w:rPr>
                <w:sz w:val="24"/>
                <w:lang w:val="ru-RU"/>
              </w:rPr>
              <w:tab/>
              <w:t>координатора и кураторов</w:t>
            </w:r>
            <w:r w:rsidRPr="00C67FA2">
              <w:rPr>
                <w:sz w:val="24"/>
                <w:lang w:val="ru-RU"/>
              </w:rPr>
              <w:tab/>
              <w:t>внедрения целевой модели наставничества.</w:t>
            </w:r>
          </w:p>
          <w:p w:rsidR="00C67FA2" w:rsidRPr="00C67FA2" w:rsidRDefault="00C67FA2" w:rsidP="00D5468E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Инфраструктурное и материально-техническое обеспечение реализации программ</w:t>
            </w:r>
            <w:r w:rsidRPr="00C67FA2">
              <w:rPr>
                <w:spacing w:val="6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наставничества.</w:t>
            </w:r>
          </w:p>
        </w:tc>
      </w:tr>
      <w:tr w:rsidR="00C67FA2" w:rsidTr="00D5468E">
        <w:trPr>
          <w:trHeight w:val="1931"/>
        </w:trPr>
        <w:tc>
          <w:tcPr>
            <w:tcW w:w="2578" w:type="dxa"/>
          </w:tcPr>
          <w:p w:rsidR="00C67FA2" w:rsidRDefault="00C67FA2" w:rsidP="00D5468E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кураторы</w:t>
            </w:r>
            <w:proofErr w:type="spellEnd"/>
          </w:p>
        </w:tc>
        <w:tc>
          <w:tcPr>
            <w:tcW w:w="6769" w:type="dxa"/>
          </w:tcPr>
          <w:p w:rsidR="00C67FA2" w:rsidRPr="00C67FA2" w:rsidRDefault="00C67FA2" w:rsidP="00D5468E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Формирование базы наставников и</w:t>
            </w:r>
            <w:r w:rsidRPr="00C67FA2">
              <w:rPr>
                <w:spacing w:val="24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наставляемых.</w:t>
            </w:r>
          </w:p>
          <w:p w:rsidR="00C67FA2" w:rsidRPr="00C67FA2" w:rsidRDefault="00C67FA2" w:rsidP="00D5468E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Организация обучения наставников (в том </w:t>
            </w:r>
            <w:r w:rsidRPr="00C67FA2">
              <w:rPr>
                <w:spacing w:val="-3"/>
                <w:sz w:val="24"/>
                <w:lang w:val="ru-RU"/>
              </w:rPr>
              <w:t xml:space="preserve">числе </w:t>
            </w:r>
            <w:r w:rsidRPr="00C67FA2">
              <w:rPr>
                <w:sz w:val="24"/>
                <w:lang w:val="ru-RU"/>
              </w:rPr>
              <w:t>привлечение экспертов для проведения</w:t>
            </w:r>
            <w:r w:rsidRPr="00C67FA2">
              <w:rPr>
                <w:spacing w:val="19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обучения).</w:t>
            </w:r>
          </w:p>
          <w:p w:rsidR="00C67FA2" w:rsidRPr="00C67FA2" w:rsidRDefault="00C67FA2" w:rsidP="00D5468E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Контроль процедуры внедрения целевой </w:t>
            </w:r>
            <w:r w:rsidRPr="00C67FA2">
              <w:rPr>
                <w:spacing w:val="-3"/>
                <w:sz w:val="24"/>
                <w:lang w:val="ru-RU"/>
              </w:rPr>
              <w:t xml:space="preserve">модели </w:t>
            </w:r>
            <w:r w:rsidRPr="00C67FA2">
              <w:rPr>
                <w:sz w:val="24"/>
                <w:lang w:val="ru-RU"/>
              </w:rPr>
              <w:t>наставничества.</w:t>
            </w:r>
          </w:p>
          <w:p w:rsidR="00C67FA2" w:rsidRPr="00C67FA2" w:rsidRDefault="00C67FA2" w:rsidP="00D5468E">
            <w:pPr>
              <w:pStyle w:val="TableParagraph"/>
              <w:tabs>
                <w:tab w:val="left" w:pos="468"/>
              </w:tabs>
              <w:ind w:left="0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Контроль проведения программ</w:t>
            </w:r>
            <w:r w:rsidRPr="00C67FA2">
              <w:rPr>
                <w:spacing w:val="13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наставничества.</w:t>
            </w:r>
          </w:p>
          <w:p w:rsidR="00C67FA2" w:rsidRPr="00C67FA2" w:rsidRDefault="00C67FA2" w:rsidP="00D5468E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Участие в оценке вовлеченности </w:t>
            </w:r>
            <w:r w:rsidRPr="00C67FA2">
              <w:rPr>
                <w:spacing w:val="-18"/>
                <w:sz w:val="24"/>
                <w:lang w:val="ru-RU"/>
              </w:rPr>
              <w:t xml:space="preserve">в </w:t>
            </w:r>
            <w:r w:rsidRPr="00C67FA2">
              <w:rPr>
                <w:sz w:val="24"/>
                <w:lang w:val="ru-RU"/>
              </w:rPr>
              <w:t>различные формы</w:t>
            </w:r>
            <w:r w:rsidRPr="00C67FA2">
              <w:rPr>
                <w:spacing w:val="7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наставничества.</w:t>
            </w:r>
          </w:p>
          <w:p w:rsidR="00C67FA2" w:rsidRPr="00C67FA2" w:rsidRDefault="00C67FA2" w:rsidP="00D5468E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Решение организационных вопросов, возникающих </w:t>
            </w:r>
            <w:r w:rsidRPr="00C67FA2">
              <w:rPr>
                <w:spacing w:val="-18"/>
                <w:sz w:val="24"/>
                <w:lang w:val="ru-RU"/>
              </w:rPr>
              <w:t xml:space="preserve">в </w:t>
            </w:r>
            <w:r w:rsidRPr="00C67FA2">
              <w:rPr>
                <w:sz w:val="24"/>
                <w:lang w:val="ru-RU"/>
              </w:rPr>
              <w:t>процессе реализации</w:t>
            </w:r>
            <w:r w:rsidRPr="00C67FA2">
              <w:rPr>
                <w:spacing w:val="9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модели.</w:t>
            </w:r>
          </w:p>
          <w:p w:rsidR="00C67FA2" w:rsidRPr="00C67FA2" w:rsidRDefault="00C67FA2" w:rsidP="00D5468E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Мониторинг результатов эффективности реализации целевой модели</w:t>
            </w:r>
            <w:r w:rsidRPr="00C67FA2">
              <w:rPr>
                <w:spacing w:val="9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наставничества.</w:t>
            </w:r>
          </w:p>
        </w:tc>
      </w:tr>
      <w:tr w:rsidR="00C67FA2" w:rsidTr="00D5468E">
        <w:trPr>
          <w:trHeight w:val="571"/>
        </w:trPr>
        <w:tc>
          <w:tcPr>
            <w:tcW w:w="2578" w:type="dxa"/>
          </w:tcPr>
          <w:p w:rsidR="00C67FA2" w:rsidRDefault="00C67FA2" w:rsidP="00D5468E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Наставники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6769" w:type="dxa"/>
          </w:tcPr>
          <w:p w:rsidR="00C67FA2" w:rsidRDefault="00C67FA2" w:rsidP="00D5468E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.  </w:t>
            </w:r>
          </w:p>
        </w:tc>
      </w:tr>
    </w:tbl>
    <w:p w:rsidR="00C67FA2" w:rsidRDefault="00C67FA2" w:rsidP="00C67FA2">
      <w:pPr>
        <w:pStyle w:val="1"/>
        <w:tabs>
          <w:tab w:val="left" w:pos="837"/>
        </w:tabs>
        <w:spacing w:before="90"/>
        <w:ind w:left="836"/>
      </w:pPr>
    </w:p>
    <w:p w:rsidR="00C67FA2" w:rsidRDefault="00C67FA2" w:rsidP="00C67FA2">
      <w:pPr>
        <w:pStyle w:val="1"/>
        <w:numPr>
          <w:ilvl w:val="1"/>
          <w:numId w:val="18"/>
        </w:numPr>
        <w:tabs>
          <w:tab w:val="left" w:pos="837"/>
        </w:tabs>
        <w:spacing w:before="90"/>
        <w:ind w:left="836" w:hanging="282"/>
        <w:jc w:val="left"/>
      </w:pPr>
      <w:bookmarkStart w:id="35" w:name="_Toc53960856"/>
      <w:bookmarkStart w:id="36" w:name="_Toc53961881"/>
      <w:bookmarkStart w:id="37" w:name="_Toc53962262"/>
      <w:bookmarkStart w:id="38" w:name="_Toc53962316"/>
      <w:bookmarkStart w:id="39" w:name="_Toc53962422"/>
      <w:r>
        <w:t>Кадровая система реализации целевой модели наставничества</w:t>
      </w:r>
      <w:bookmarkEnd w:id="35"/>
      <w:bookmarkEnd w:id="36"/>
      <w:bookmarkEnd w:id="37"/>
      <w:bookmarkEnd w:id="38"/>
      <w:bookmarkEnd w:id="39"/>
      <w:r>
        <w:t xml:space="preserve"> </w:t>
      </w:r>
    </w:p>
    <w:p w:rsidR="00C67FA2" w:rsidRDefault="00C67FA2" w:rsidP="00C67FA2">
      <w:pPr>
        <w:pStyle w:val="1"/>
        <w:tabs>
          <w:tab w:val="left" w:pos="837"/>
        </w:tabs>
        <w:spacing w:before="90"/>
        <w:ind w:left="554"/>
      </w:pPr>
    </w:p>
    <w:p w:rsidR="00C67FA2" w:rsidRDefault="00C67FA2" w:rsidP="00C67FA2">
      <w:pPr>
        <w:pStyle w:val="1"/>
        <w:tabs>
          <w:tab w:val="left" w:pos="837"/>
        </w:tabs>
        <w:spacing w:before="90"/>
      </w:pPr>
      <w:bookmarkStart w:id="40" w:name="_Toc53960857"/>
      <w:bookmarkStart w:id="41" w:name="_Toc53961882"/>
      <w:bookmarkStart w:id="42" w:name="_Toc53962263"/>
      <w:bookmarkStart w:id="43" w:name="_Toc53962317"/>
      <w:bookmarkStart w:id="44" w:name="_Toc53962423"/>
      <w:r>
        <w:t>В Целевой модели наставничества выделяются следующие главные роли:</w:t>
      </w:r>
      <w:bookmarkEnd w:id="40"/>
      <w:bookmarkEnd w:id="41"/>
      <w:bookmarkEnd w:id="42"/>
      <w:bookmarkEnd w:id="43"/>
      <w:bookmarkEnd w:id="44"/>
    </w:p>
    <w:p w:rsidR="00C67FA2" w:rsidRDefault="00C67FA2" w:rsidP="00C67FA2">
      <w:pPr>
        <w:pStyle w:val="a7"/>
        <w:numPr>
          <w:ilvl w:val="0"/>
          <w:numId w:val="17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:rsidR="00C67FA2" w:rsidRDefault="00C67FA2" w:rsidP="00C67FA2">
      <w:pPr>
        <w:pStyle w:val="a7"/>
        <w:numPr>
          <w:ilvl w:val="0"/>
          <w:numId w:val="17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 xml:space="preserve">Наставник – участник программы, имеющий успешный опыт в достижении жизненного результата, </w:t>
      </w:r>
      <w:proofErr w:type="gramStart"/>
      <w:r>
        <w:rPr>
          <w:sz w:val="24"/>
        </w:rPr>
        <w:t>личностного  и</w:t>
      </w:r>
      <w:proofErr w:type="gramEnd"/>
      <w:r>
        <w:rPr>
          <w:sz w:val="24"/>
        </w:rPr>
        <w:t xml:space="preserve">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:rsidR="00C67FA2" w:rsidRDefault="00C67FA2" w:rsidP="00C67FA2">
      <w:pPr>
        <w:pStyle w:val="a7"/>
        <w:numPr>
          <w:ilvl w:val="0"/>
          <w:numId w:val="17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 xml:space="preserve">Координатор – сотрудник образовательной организации, который отвечает за </w:t>
      </w:r>
      <w:r>
        <w:rPr>
          <w:sz w:val="24"/>
        </w:rPr>
        <w:lastRenderedPageBreak/>
        <w:t>разработку и реализацию программы наставничества в организации в целом. организацию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:rsidR="00C67FA2" w:rsidRDefault="00C67FA2" w:rsidP="00C67FA2">
      <w:pPr>
        <w:pStyle w:val="a7"/>
        <w:numPr>
          <w:ilvl w:val="0"/>
          <w:numId w:val="17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C67FA2" w:rsidRDefault="00C67FA2" w:rsidP="00C67FA2">
      <w:pPr>
        <w:pStyle w:val="a3"/>
        <w:ind w:right="247"/>
        <w:jc w:val="both"/>
      </w:pPr>
    </w:p>
    <w:p w:rsidR="00C67FA2" w:rsidRDefault="00C67FA2" w:rsidP="00C67FA2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C67FA2" w:rsidRDefault="00C67FA2" w:rsidP="00C67FA2">
      <w:pPr>
        <w:pStyle w:val="a3"/>
        <w:spacing w:before="1"/>
      </w:pPr>
    </w:p>
    <w:p w:rsidR="00C67FA2" w:rsidRDefault="00C67FA2" w:rsidP="00C67FA2">
      <w:pPr>
        <w:pStyle w:val="a7"/>
        <w:numPr>
          <w:ilvl w:val="0"/>
          <w:numId w:val="16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r>
        <w:rPr>
          <w:sz w:val="24"/>
        </w:rPr>
        <w:t>наставляемых:</w:t>
      </w:r>
    </w:p>
    <w:p w:rsidR="00C67FA2" w:rsidRDefault="00C67FA2" w:rsidP="00C67FA2">
      <w:pPr>
        <w:pStyle w:val="a3"/>
      </w:pPr>
    </w:p>
    <w:p w:rsidR="00C67FA2" w:rsidRDefault="00C67FA2" w:rsidP="00C67FA2">
      <w:pPr>
        <w:pStyle w:val="a7"/>
        <w:numPr>
          <w:ilvl w:val="1"/>
          <w:numId w:val="16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r>
        <w:rPr>
          <w:sz w:val="24"/>
        </w:rPr>
        <w:t>обучающихся:</w:t>
      </w:r>
    </w:p>
    <w:p w:rsidR="00C67FA2" w:rsidRDefault="00C67FA2" w:rsidP="00C67FA2">
      <w:pPr>
        <w:pStyle w:val="a7"/>
        <w:numPr>
          <w:ilvl w:val="2"/>
          <w:numId w:val="16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:rsidR="00C67FA2" w:rsidRDefault="00C67FA2" w:rsidP="00C67FA2">
      <w:pPr>
        <w:pStyle w:val="a7"/>
        <w:numPr>
          <w:ilvl w:val="2"/>
          <w:numId w:val="16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:rsidR="00C67FA2" w:rsidRDefault="00C67FA2" w:rsidP="00C67FA2">
      <w:pPr>
        <w:pStyle w:val="a7"/>
        <w:numPr>
          <w:ilvl w:val="2"/>
          <w:numId w:val="16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C67FA2" w:rsidRDefault="00C67FA2" w:rsidP="00C67FA2">
      <w:pPr>
        <w:pStyle w:val="a7"/>
        <w:numPr>
          <w:ilvl w:val="2"/>
          <w:numId w:val="16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:rsidR="00C67FA2" w:rsidRDefault="00C67FA2" w:rsidP="00C67FA2">
      <w:pPr>
        <w:pStyle w:val="a7"/>
        <w:numPr>
          <w:ilvl w:val="2"/>
          <w:numId w:val="16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:rsidR="00C67FA2" w:rsidRDefault="00C67FA2" w:rsidP="00C67FA2">
      <w:pPr>
        <w:pStyle w:val="a7"/>
        <w:numPr>
          <w:ilvl w:val="2"/>
          <w:numId w:val="16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:rsidR="00C67FA2" w:rsidRDefault="00C67FA2" w:rsidP="00C67FA2">
      <w:pPr>
        <w:pStyle w:val="a7"/>
        <w:numPr>
          <w:ilvl w:val="1"/>
          <w:numId w:val="16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:rsidR="00C67FA2" w:rsidRDefault="00C67FA2" w:rsidP="00C67FA2">
      <w:pPr>
        <w:pStyle w:val="a7"/>
        <w:numPr>
          <w:ilvl w:val="2"/>
          <w:numId w:val="16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:rsidR="00C67FA2" w:rsidRDefault="00C67FA2" w:rsidP="00C67FA2">
      <w:pPr>
        <w:pStyle w:val="a7"/>
        <w:numPr>
          <w:ilvl w:val="2"/>
          <w:numId w:val="16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:rsidR="00C67FA2" w:rsidRPr="0054128C" w:rsidRDefault="00C67FA2" w:rsidP="00C67FA2">
      <w:pPr>
        <w:pStyle w:val="a7"/>
        <w:numPr>
          <w:ilvl w:val="2"/>
          <w:numId w:val="16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 w:rsidRPr="0054128C">
        <w:rPr>
          <w:sz w:val="24"/>
        </w:rPr>
        <w:t>находящихся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:rsidR="00C67FA2" w:rsidRDefault="00C67FA2" w:rsidP="00C67FA2">
      <w:pPr>
        <w:pStyle w:val="a7"/>
        <w:numPr>
          <w:ilvl w:val="2"/>
          <w:numId w:val="16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:rsidR="00C67FA2" w:rsidRDefault="00C67FA2" w:rsidP="00C67FA2">
      <w:pPr>
        <w:pStyle w:val="a7"/>
        <w:numPr>
          <w:ilvl w:val="0"/>
          <w:numId w:val="16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:rsidR="00C67FA2" w:rsidRDefault="00C67FA2" w:rsidP="00C67FA2">
      <w:pPr>
        <w:pStyle w:val="a3"/>
        <w:spacing w:before="3"/>
        <w:rPr>
          <w:sz w:val="25"/>
        </w:rPr>
      </w:pPr>
    </w:p>
    <w:p w:rsidR="00C67FA2" w:rsidRDefault="00C67FA2" w:rsidP="00C67FA2">
      <w:pPr>
        <w:pStyle w:val="a7"/>
        <w:numPr>
          <w:ilvl w:val="0"/>
          <w:numId w:val="15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</w:p>
    <w:p w:rsidR="00C67FA2" w:rsidRDefault="00C67FA2" w:rsidP="00C67FA2">
      <w:pPr>
        <w:pStyle w:val="a7"/>
        <w:numPr>
          <w:ilvl w:val="0"/>
          <w:numId w:val="15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C67FA2" w:rsidRDefault="00C67FA2" w:rsidP="00C67FA2">
      <w:pPr>
        <w:pStyle w:val="a7"/>
        <w:numPr>
          <w:ilvl w:val="0"/>
          <w:numId w:val="15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:rsidR="00C67FA2" w:rsidRDefault="00C67FA2" w:rsidP="00C67FA2">
      <w:pPr>
        <w:pStyle w:val="a7"/>
        <w:numPr>
          <w:ilvl w:val="0"/>
          <w:numId w:val="15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C67FA2" w:rsidRDefault="00C67FA2" w:rsidP="00C67FA2">
      <w:pPr>
        <w:pStyle w:val="a7"/>
        <w:numPr>
          <w:ilvl w:val="0"/>
          <w:numId w:val="15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C67FA2" w:rsidRDefault="00C67FA2" w:rsidP="00C67FA2">
      <w:pPr>
        <w:pStyle w:val="a7"/>
        <w:numPr>
          <w:ilvl w:val="0"/>
          <w:numId w:val="15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:rsidR="00C67FA2" w:rsidRPr="0054128C" w:rsidRDefault="00C67FA2" w:rsidP="00C67FA2">
      <w:pPr>
        <w:pStyle w:val="a7"/>
        <w:numPr>
          <w:ilvl w:val="0"/>
          <w:numId w:val="15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:rsidR="00C67FA2" w:rsidRDefault="00C67FA2" w:rsidP="00C67FA2">
      <w:pPr>
        <w:pStyle w:val="a3"/>
        <w:spacing w:before="3"/>
        <w:rPr>
          <w:sz w:val="22"/>
        </w:rPr>
      </w:pPr>
    </w:p>
    <w:p w:rsidR="00C67FA2" w:rsidRDefault="00C67FA2" w:rsidP="00C67FA2">
      <w:pPr>
        <w:pStyle w:val="a3"/>
        <w:ind w:left="118" w:right="241" w:firstLine="707"/>
        <w:jc w:val="both"/>
      </w:pPr>
      <w:r>
        <w:t xml:space="preserve">База наставляемых и база наставников может меняться в </w:t>
      </w:r>
      <w:proofErr w:type="gramStart"/>
      <w:r>
        <w:t>зависимости  от</w:t>
      </w:r>
      <w:proofErr w:type="gramEnd"/>
      <w:r>
        <w:t xml:space="preserve"> </w:t>
      </w:r>
      <w:r>
        <w:t>потребностей центра</w:t>
      </w:r>
      <w:r>
        <w:t xml:space="preserve">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:rsidR="00C67FA2" w:rsidRDefault="00C67FA2" w:rsidP="00C67FA2">
      <w:pPr>
        <w:tabs>
          <w:tab w:val="left" w:pos="479"/>
        </w:tabs>
        <w:ind w:right="243"/>
        <w:jc w:val="both"/>
        <w:rPr>
          <w:sz w:val="24"/>
        </w:rPr>
      </w:pPr>
    </w:p>
    <w:p w:rsidR="00C67FA2" w:rsidRDefault="00C67FA2" w:rsidP="00C67FA2">
      <w:pPr>
        <w:pStyle w:val="a7"/>
        <w:numPr>
          <w:ilvl w:val="1"/>
          <w:numId w:val="17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МБУ ДО ЦДОД</w:t>
      </w:r>
    </w:p>
    <w:p w:rsidR="00C67FA2" w:rsidRDefault="00C67FA2" w:rsidP="00C67FA2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77"/>
        <w:gridCol w:w="4551"/>
        <w:gridCol w:w="2717"/>
      </w:tblGrid>
      <w:tr w:rsidR="00C67FA2" w:rsidTr="00D5468E">
        <w:tc>
          <w:tcPr>
            <w:tcW w:w="2093" w:type="dxa"/>
          </w:tcPr>
          <w:p w:rsidR="00C67FA2" w:rsidRDefault="00C67FA2" w:rsidP="00D5468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Этапы</w:t>
            </w:r>
            <w:proofErr w:type="spellEnd"/>
          </w:p>
        </w:tc>
        <w:tc>
          <w:tcPr>
            <w:tcW w:w="5245" w:type="dxa"/>
          </w:tcPr>
          <w:p w:rsidR="00C67FA2" w:rsidRDefault="00C67FA2" w:rsidP="00D5468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2868" w:type="dxa"/>
          </w:tcPr>
          <w:p w:rsidR="00C67FA2" w:rsidRDefault="00C67FA2" w:rsidP="00D5468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C67FA2" w:rsidTr="00D5468E">
        <w:tc>
          <w:tcPr>
            <w:tcW w:w="2093" w:type="dxa"/>
          </w:tcPr>
          <w:p w:rsidR="00C67FA2" w:rsidRPr="00C67FA2" w:rsidRDefault="00C67FA2" w:rsidP="00D5468E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lastRenderedPageBreak/>
              <w:t>Подготовка условий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5"/>
                <w:sz w:val="24"/>
                <w:lang w:val="ru-RU"/>
              </w:rPr>
              <w:t xml:space="preserve">для </w:t>
            </w:r>
            <w:r w:rsidRPr="00C67FA2">
              <w:rPr>
                <w:sz w:val="24"/>
                <w:lang w:val="ru-RU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C67FA2" w:rsidRPr="00C67FA2" w:rsidRDefault="00C67FA2" w:rsidP="00C67FA2">
            <w:pPr>
              <w:pStyle w:val="TableParagraph"/>
              <w:numPr>
                <w:ilvl w:val="0"/>
                <w:numId w:val="23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Создание благоприятных условий для запуска</w:t>
            </w:r>
            <w:r w:rsidRPr="00C67FA2">
              <w:rPr>
                <w:spacing w:val="13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программы.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23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Сбор предварительных запросов от потенциальных</w:t>
            </w:r>
            <w:r w:rsidRPr="00C67FA2">
              <w:rPr>
                <w:spacing w:val="6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наставляемых.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23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Выбор</w:t>
            </w:r>
            <w:r w:rsidRPr="00C67FA2">
              <w:rPr>
                <w:sz w:val="24"/>
                <w:lang w:val="ru-RU"/>
              </w:rPr>
              <w:tab/>
              <w:t>аудитории для поиска наставников.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23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Информирование и выбор форм наставничества.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23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C67FA2" w:rsidRPr="00C67FA2" w:rsidRDefault="00C67FA2" w:rsidP="00D5468E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Дорожная карта реализации наставничества.</w:t>
            </w:r>
          </w:p>
          <w:p w:rsidR="00C67FA2" w:rsidRPr="00C67FA2" w:rsidRDefault="00C67FA2" w:rsidP="00D5468E">
            <w:p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Пакет документов.</w:t>
            </w:r>
          </w:p>
        </w:tc>
      </w:tr>
      <w:tr w:rsidR="00C67FA2" w:rsidTr="00D5468E">
        <w:tc>
          <w:tcPr>
            <w:tcW w:w="2093" w:type="dxa"/>
          </w:tcPr>
          <w:p w:rsidR="00C67FA2" w:rsidRDefault="00C67FA2" w:rsidP="00D5468E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245" w:type="dxa"/>
          </w:tcPr>
          <w:p w:rsidR="00C67FA2" w:rsidRPr="00C67FA2" w:rsidRDefault="00C67FA2" w:rsidP="00C67FA2">
            <w:pPr>
              <w:pStyle w:val="TableParagraph"/>
              <w:numPr>
                <w:ilvl w:val="0"/>
                <w:numId w:val="24"/>
              </w:numPr>
              <w:tabs>
                <w:tab w:val="left" w:pos="469"/>
              </w:tabs>
              <w:ind w:left="290" w:right="100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Выявление </w:t>
            </w:r>
            <w:proofErr w:type="gramStart"/>
            <w:r w:rsidRPr="00C67FA2">
              <w:rPr>
                <w:sz w:val="24"/>
                <w:lang w:val="ru-RU"/>
              </w:rPr>
              <w:t>конкретных проблем</w:t>
            </w:r>
            <w:proofErr w:type="gramEnd"/>
            <w:r w:rsidRPr="00C67FA2">
              <w:rPr>
                <w:sz w:val="24"/>
                <w:lang w:val="ru-RU"/>
              </w:rPr>
              <w:t xml:space="preserve"> обучающихся школы, которые можно решить с помощью наставничества.</w:t>
            </w:r>
          </w:p>
          <w:p w:rsidR="00C67FA2" w:rsidRPr="00C67FA2" w:rsidRDefault="00C67FA2" w:rsidP="00C67FA2">
            <w:pPr>
              <w:pStyle w:val="a7"/>
              <w:numPr>
                <w:ilvl w:val="0"/>
                <w:numId w:val="24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Сбор и систематизация запросов от потенциальных</w:t>
            </w:r>
            <w:r w:rsidRPr="00C67FA2">
              <w:rPr>
                <w:spacing w:val="6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наставляемых.</w:t>
            </w:r>
          </w:p>
        </w:tc>
        <w:tc>
          <w:tcPr>
            <w:tcW w:w="2868" w:type="dxa"/>
          </w:tcPr>
          <w:p w:rsidR="00C67FA2" w:rsidRPr="00C67FA2" w:rsidRDefault="00C67FA2" w:rsidP="00D5468E">
            <w:p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Формированная </w:t>
            </w:r>
            <w:r w:rsidRPr="00C67FA2">
              <w:rPr>
                <w:spacing w:val="-3"/>
                <w:sz w:val="24"/>
                <w:lang w:val="ru-RU"/>
              </w:rPr>
              <w:t xml:space="preserve">база </w:t>
            </w:r>
            <w:r w:rsidRPr="00C67FA2">
              <w:rPr>
                <w:sz w:val="24"/>
                <w:lang w:val="ru-RU"/>
              </w:rPr>
              <w:t>наставляемых с картой запросов.</w:t>
            </w:r>
          </w:p>
        </w:tc>
      </w:tr>
      <w:tr w:rsidR="00C67FA2" w:rsidTr="00D5468E">
        <w:tc>
          <w:tcPr>
            <w:tcW w:w="2093" w:type="dxa"/>
          </w:tcPr>
          <w:p w:rsidR="00C67FA2" w:rsidRDefault="00C67FA2" w:rsidP="00D5468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C67FA2" w:rsidRPr="00C67FA2" w:rsidRDefault="00C67FA2" w:rsidP="00D5468E">
            <w:pPr>
              <w:pStyle w:val="TableParagraph"/>
              <w:ind w:left="0" w:right="103"/>
              <w:rPr>
                <w:b/>
                <w:bCs/>
                <w:sz w:val="24"/>
                <w:lang w:val="ru-RU"/>
              </w:rPr>
            </w:pPr>
            <w:r w:rsidRPr="00C67FA2">
              <w:rPr>
                <w:b/>
                <w:bCs/>
                <w:sz w:val="24"/>
                <w:lang w:val="ru-RU"/>
              </w:rPr>
              <w:t>Работа с внутренним контуром включает действия по формированию базы из числа: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25"/>
              </w:numPr>
              <w:tabs>
                <w:tab w:val="left" w:pos="319"/>
              </w:tabs>
              <w:ind w:left="290" w:right="675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обучающихся, мотивированных помочь сверстникам в образовательных,</w:t>
            </w:r>
            <w:r w:rsidRPr="00C67FA2">
              <w:rPr>
                <w:spacing w:val="16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спортивных,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25"/>
              </w:numPr>
              <w:tabs>
                <w:tab w:val="left" w:pos="1912"/>
              </w:tabs>
              <w:ind w:left="290" w:right="103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творческих и адаптационных вопросах (например, участники кружков по</w:t>
            </w:r>
            <w:r w:rsidRPr="00C67FA2">
              <w:rPr>
                <w:spacing w:val="12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интересам,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25"/>
              </w:numPr>
              <w:ind w:left="290" w:right="103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театральных или музыкальных групп, проектных классов, спортивных секций);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25"/>
              </w:numPr>
              <w:ind w:left="290" w:right="103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педагогов, заинтересованных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8"/>
                <w:sz w:val="24"/>
                <w:lang w:val="ru-RU"/>
              </w:rPr>
              <w:t xml:space="preserve">в </w:t>
            </w:r>
            <w:r w:rsidRPr="00C67FA2">
              <w:rPr>
                <w:sz w:val="24"/>
                <w:lang w:val="ru-RU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25"/>
              </w:numPr>
              <w:ind w:left="290" w:right="103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родителей обучающихся – активных участников родительских или управляющих</w:t>
            </w:r>
            <w:r w:rsidRPr="00C67FA2">
              <w:rPr>
                <w:spacing w:val="6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советов,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25"/>
              </w:numPr>
              <w:tabs>
                <w:tab w:val="left" w:pos="3219"/>
              </w:tabs>
              <w:ind w:left="290" w:right="103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организаторов досуговой деятельности в образовательной организации и</w:t>
            </w:r>
            <w:r w:rsidRPr="00C67FA2">
              <w:rPr>
                <w:spacing w:val="12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других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25"/>
              </w:numPr>
              <w:tabs>
                <w:tab w:val="left" w:pos="2768"/>
              </w:tabs>
              <w:ind w:left="290" w:right="95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представителей родительского сообщества с выраженной гражданской позицией.</w:t>
            </w:r>
          </w:p>
          <w:p w:rsidR="00C67FA2" w:rsidRPr="00C67FA2" w:rsidRDefault="00C67FA2" w:rsidP="00D5468E">
            <w:pPr>
              <w:pStyle w:val="TableParagraph"/>
              <w:ind w:left="0" w:right="102"/>
              <w:jc w:val="both"/>
              <w:rPr>
                <w:b/>
                <w:bCs/>
                <w:sz w:val="24"/>
                <w:lang w:val="ru-RU"/>
              </w:rPr>
            </w:pPr>
            <w:r w:rsidRPr="00C67FA2">
              <w:rPr>
                <w:b/>
                <w:bCs/>
                <w:sz w:val="24"/>
                <w:lang w:val="ru-RU"/>
              </w:rPr>
              <w:t>Работа с внешним контуром на данном этапе включает действия по формированию</w:t>
            </w:r>
            <w:r w:rsidRPr="00C67FA2">
              <w:rPr>
                <w:b/>
                <w:bCs/>
                <w:spacing w:val="6"/>
                <w:sz w:val="24"/>
                <w:lang w:val="ru-RU"/>
              </w:rPr>
              <w:t xml:space="preserve"> </w:t>
            </w:r>
            <w:r w:rsidRPr="00C67FA2">
              <w:rPr>
                <w:b/>
                <w:bCs/>
                <w:sz w:val="24"/>
                <w:lang w:val="ru-RU"/>
              </w:rPr>
              <w:t>базы</w:t>
            </w:r>
          </w:p>
          <w:p w:rsidR="00C67FA2" w:rsidRPr="00D90F7B" w:rsidRDefault="00C67FA2" w:rsidP="00D5468E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proofErr w:type="spellStart"/>
            <w:r w:rsidRPr="00D90F7B">
              <w:rPr>
                <w:b/>
                <w:bCs/>
                <w:sz w:val="24"/>
              </w:rPr>
              <w:t>наставников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из</w:t>
            </w:r>
            <w:proofErr w:type="spellEnd"/>
            <w:r w:rsidRPr="00D90F7B">
              <w:rPr>
                <w:b/>
                <w:bCs/>
                <w:sz w:val="24"/>
              </w:rPr>
              <w:t xml:space="preserve"> </w:t>
            </w:r>
            <w:proofErr w:type="spellStart"/>
            <w:r w:rsidRPr="00D90F7B">
              <w:rPr>
                <w:b/>
                <w:bCs/>
                <w:sz w:val="24"/>
              </w:rPr>
              <w:t>числа</w:t>
            </w:r>
            <w:proofErr w:type="spellEnd"/>
            <w:r w:rsidRPr="00D90F7B">
              <w:rPr>
                <w:b/>
                <w:bCs/>
                <w:sz w:val="24"/>
              </w:rPr>
              <w:t>: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26"/>
              </w:numPr>
              <w:ind w:left="312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выпускников, заинтересованных в поддержке своей</w:t>
            </w:r>
            <w:r w:rsidRPr="00C67FA2">
              <w:rPr>
                <w:spacing w:val="7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школы;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26"/>
              </w:numPr>
              <w:ind w:left="312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сотрудников региональных предприятий, заинтересованных в </w:t>
            </w:r>
            <w:r w:rsidRPr="00C67FA2">
              <w:rPr>
                <w:sz w:val="24"/>
                <w:lang w:val="ru-RU"/>
              </w:rPr>
              <w:lastRenderedPageBreak/>
              <w:t>подготовке</w:t>
            </w:r>
            <w:r w:rsidRPr="00C67FA2">
              <w:rPr>
                <w:spacing w:val="6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будущих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26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кадров (возможно пересечение с выпускниками);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26"/>
              </w:numPr>
              <w:ind w:left="312" w:right="101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успешных предпринимателей или общественных деятелей, которые чувствуют</w:t>
            </w:r>
          </w:p>
          <w:p w:rsidR="00C67FA2" w:rsidRDefault="00C67FA2" w:rsidP="00C67FA2">
            <w:pPr>
              <w:pStyle w:val="TableParagraph"/>
              <w:numPr>
                <w:ilvl w:val="0"/>
                <w:numId w:val="26"/>
              </w:numPr>
              <w:ind w:left="31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</w:t>
            </w:r>
            <w:proofErr w:type="spellEnd"/>
            <w:r>
              <w:rPr>
                <w:sz w:val="24"/>
              </w:rPr>
              <w:t>;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26"/>
              </w:numPr>
              <w:ind w:left="312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представители других  </w:t>
            </w:r>
            <w:r w:rsidRPr="00C67FA2">
              <w:rPr>
                <w:spacing w:val="-6"/>
                <w:sz w:val="24"/>
                <w:lang w:val="ru-RU"/>
              </w:rPr>
              <w:t xml:space="preserve">организаций, </w:t>
            </w:r>
            <w:r w:rsidRPr="00C67FA2">
              <w:rPr>
                <w:sz w:val="24"/>
                <w:lang w:val="ru-RU"/>
              </w:rPr>
              <w:t>с которыми есть партнерские</w:t>
            </w:r>
            <w:r w:rsidRPr="00C67FA2">
              <w:rPr>
                <w:spacing w:val="44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связи.</w:t>
            </w:r>
          </w:p>
        </w:tc>
        <w:tc>
          <w:tcPr>
            <w:tcW w:w="2868" w:type="dxa"/>
          </w:tcPr>
          <w:p w:rsidR="00C67FA2" w:rsidRPr="00C67FA2" w:rsidRDefault="00C67FA2" w:rsidP="00D5468E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lastRenderedPageBreak/>
              <w:t xml:space="preserve">Формирование </w:t>
            </w:r>
            <w:r w:rsidRPr="00C67FA2">
              <w:rPr>
                <w:spacing w:val="-3"/>
                <w:sz w:val="24"/>
                <w:lang w:val="ru-RU"/>
              </w:rPr>
              <w:t xml:space="preserve">базы </w:t>
            </w:r>
            <w:r w:rsidRPr="00C67FA2">
              <w:rPr>
                <w:sz w:val="24"/>
                <w:lang w:val="ru-RU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C67FA2" w:rsidTr="00D5468E">
        <w:tc>
          <w:tcPr>
            <w:tcW w:w="2093" w:type="dxa"/>
          </w:tcPr>
          <w:p w:rsidR="00C67FA2" w:rsidRDefault="00C67FA2" w:rsidP="00D5468E">
            <w:pPr>
              <w:tabs>
                <w:tab w:val="left" w:pos="479"/>
              </w:tabs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245" w:type="dxa"/>
          </w:tcPr>
          <w:p w:rsidR="00C67FA2" w:rsidRPr="00C67FA2" w:rsidRDefault="00C67FA2" w:rsidP="00C67FA2">
            <w:pPr>
              <w:pStyle w:val="TableParagraph"/>
              <w:numPr>
                <w:ilvl w:val="0"/>
                <w:numId w:val="27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Выявление наставников, входящих в базу потенциальных наставников, подходящих для конкретной</w:t>
            </w:r>
            <w:r w:rsidRPr="00C67FA2">
              <w:rPr>
                <w:spacing w:val="7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программы.</w:t>
            </w:r>
          </w:p>
          <w:p w:rsidR="00C67FA2" w:rsidRPr="00C67FA2" w:rsidRDefault="00C67FA2" w:rsidP="00C67FA2">
            <w:pPr>
              <w:pStyle w:val="a7"/>
              <w:numPr>
                <w:ilvl w:val="0"/>
                <w:numId w:val="27"/>
              </w:numPr>
              <w:tabs>
                <w:tab w:val="left" w:pos="479"/>
              </w:tabs>
              <w:ind w:right="243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Обучение наставников для работы с</w:t>
            </w:r>
            <w:r w:rsidRPr="00C67FA2">
              <w:rPr>
                <w:spacing w:val="3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наставляемыми.</w:t>
            </w:r>
          </w:p>
        </w:tc>
        <w:tc>
          <w:tcPr>
            <w:tcW w:w="2868" w:type="dxa"/>
          </w:tcPr>
          <w:p w:rsidR="00C67FA2" w:rsidRPr="00C67FA2" w:rsidRDefault="00C67FA2" w:rsidP="00C67FA2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Заполнены анкеты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7"/>
                <w:sz w:val="24"/>
                <w:lang w:val="ru-RU"/>
              </w:rPr>
              <w:t xml:space="preserve">в </w:t>
            </w:r>
            <w:r w:rsidRPr="00C67FA2">
              <w:rPr>
                <w:sz w:val="24"/>
                <w:lang w:val="ru-RU"/>
              </w:rPr>
              <w:t xml:space="preserve">письменной свободной форме </w:t>
            </w:r>
            <w:r w:rsidRPr="00C67FA2">
              <w:rPr>
                <w:spacing w:val="-4"/>
                <w:sz w:val="24"/>
                <w:lang w:val="ru-RU"/>
              </w:rPr>
              <w:t xml:space="preserve">всеми </w:t>
            </w:r>
            <w:r w:rsidRPr="00C67FA2">
              <w:rPr>
                <w:sz w:val="24"/>
                <w:lang w:val="ru-RU"/>
              </w:rPr>
              <w:t>потенциальными наставниками.</w:t>
            </w:r>
          </w:p>
          <w:p w:rsidR="00C67FA2" w:rsidRDefault="00C67FA2" w:rsidP="00C67FA2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Собеседование</w:t>
            </w:r>
            <w:proofErr w:type="spellEnd"/>
            <w:r>
              <w:rPr>
                <w:sz w:val="24"/>
              </w:rPr>
              <w:tab/>
              <w:t xml:space="preserve">с </w:t>
            </w:r>
            <w:proofErr w:type="spellStart"/>
            <w:r>
              <w:rPr>
                <w:sz w:val="24"/>
              </w:rPr>
              <w:t>наставниками</w:t>
            </w:r>
            <w:proofErr w:type="spellEnd"/>
          </w:p>
          <w:p w:rsidR="00C67FA2" w:rsidRDefault="00C67FA2" w:rsidP="00C67FA2">
            <w:pPr>
              <w:pStyle w:val="TableParagraph"/>
              <w:numPr>
                <w:ilvl w:val="0"/>
                <w:numId w:val="30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67FA2" w:rsidTr="00D5468E">
        <w:tc>
          <w:tcPr>
            <w:tcW w:w="2093" w:type="dxa"/>
          </w:tcPr>
          <w:p w:rsidR="00C67FA2" w:rsidRPr="00170DA7" w:rsidRDefault="00C67FA2" w:rsidP="00D5468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Организация</w:t>
            </w:r>
            <w:proofErr w:type="spellEnd"/>
          </w:p>
          <w:p w:rsidR="00C67FA2" w:rsidRPr="00170DA7" w:rsidRDefault="00C67FA2" w:rsidP="00D5468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хода</w:t>
            </w:r>
            <w:proofErr w:type="spellEnd"/>
          </w:p>
          <w:p w:rsidR="00C67FA2" w:rsidRPr="00170DA7" w:rsidRDefault="00C67FA2" w:rsidP="00D5468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наставнической</w:t>
            </w:r>
            <w:proofErr w:type="spellEnd"/>
          </w:p>
          <w:p w:rsidR="00C67FA2" w:rsidRPr="00170DA7" w:rsidRDefault="00C67FA2" w:rsidP="00D5468E">
            <w:pPr>
              <w:pStyle w:val="a3"/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программы</w:t>
            </w:r>
            <w:proofErr w:type="spellEnd"/>
          </w:p>
          <w:p w:rsidR="00C67FA2" w:rsidRPr="00170DA7" w:rsidRDefault="00C67FA2" w:rsidP="00D5468E">
            <w:pPr>
              <w:pStyle w:val="a3"/>
              <w:spacing w:before="4"/>
              <w:rPr>
                <w:bCs/>
              </w:rPr>
            </w:pPr>
          </w:p>
          <w:p w:rsidR="00C67FA2" w:rsidRPr="00170DA7" w:rsidRDefault="00C67FA2" w:rsidP="00D5468E">
            <w:pPr>
              <w:pStyle w:val="a3"/>
              <w:spacing w:before="4"/>
              <w:rPr>
                <w:bCs/>
              </w:rPr>
            </w:pPr>
          </w:p>
          <w:p w:rsidR="00C67FA2" w:rsidRPr="00170DA7" w:rsidRDefault="00C67FA2" w:rsidP="00D5468E">
            <w:pPr>
              <w:pStyle w:val="a3"/>
              <w:spacing w:before="4"/>
              <w:rPr>
                <w:bCs/>
              </w:rPr>
            </w:pPr>
          </w:p>
          <w:p w:rsidR="00C67FA2" w:rsidRPr="00170DA7" w:rsidRDefault="00C67FA2" w:rsidP="00D5468E">
            <w:pPr>
              <w:pStyle w:val="a3"/>
              <w:spacing w:before="4"/>
              <w:rPr>
                <w:bCs/>
              </w:rPr>
            </w:pPr>
          </w:p>
          <w:p w:rsidR="00C67FA2" w:rsidRPr="00170DA7" w:rsidRDefault="00C67FA2" w:rsidP="00D5468E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C67FA2" w:rsidRPr="00C67FA2" w:rsidRDefault="00C67FA2" w:rsidP="00C67FA2">
            <w:pPr>
              <w:pStyle w:val="a3"/>
              <w:numPr>
                <w:ilvl w:val="0"/>
                <w:numId w:val="29"/>
              </w:numPr>
              <w:spacing w:before="4"/>
              <w:rPr>
                <w:bCs/>
                <w:lang w:val="ru-RU"/>
              </w:rPr>
            </w:pPr>
            <w:r w:rsidRPr="00C67FA2">
              <w:rPr>
                <w:bCs/>
                <w:lang w:val="ru-RU"/>
              </w:rPr>
              <w:t>Закрепление</w:t>
            </w:r>
            <w:r w:rsidRPr="00C67FA2">
              <w:rPr>
                <w:bCs/>
                <w:lang w:val="ru-RU"/>
              </w:rPr>
              <w:tab/>
              <w:t>гармоничных</w:t>
            </w:r>
            <w:r w:rsidRPr="00C67FA2">
              <w:rPr>
                <w:bCs/>
                <w:lang w:val="ru-RU"/>
              </w:rPr>
              <w:tab/>
              <w:t>и продуктивных отношений в наставнической паре/группе так,</w:t>
            </w:r>
          </w:p>
          <w:p w:rsidR="00C67FA2" w:rsidRPr="00C67FA2" w:rsidRDefault="00C67FA2" w:rsidP="00D5468E">
            <w:pPr>
              <w:pStyle w:val="a3"/>
              <w:spacing w:before="4"/>
              <w:rPr>
                <w:bCs/>
                <w:lang w:val="ru-RU"/>
              </w:rPr>
            </w:pPr>
            <w:r w:rsidRPr="00C67FA2">
              <w:rPr>
                <w:bCs/>
                <w:lang w:val="ru-RU"/>
              </w:rPr>
              <w:t>чтобы</w:t>
            </w:r>
            <w:r w:rsidRPr="00C67FA2">
              <w:rPr>
                <w:bCs/>
                <w:lang w:val="ru-RU"/>
              </w:rPr>
              <w:tab/>
              <w:t>они были максимально комфортными, стабильными и результативными для обеих сторон.</w:t>
            </w:r>
          </w:p>
          <w:p w:rsidR="00C67FA2" w:rsidRPr="00C67FA2" w:rsidRDefault="00C67FA2" w:rsidP="00C67FA2">
            <w:pPr>
              <w:pStyle w:val="a3"/>
              <w:numPr>
                <w:ilvl w:val="0"/>
                <w:numId w:val="29"/>
              </w:numPr>
              <w:spacing w:before="4"/>
              <w:rPr>
                <w:bCs/>
                <w:lang w:val="ru-RU"/>
              </w:rPr>
            </w:pPr>
            <w:r w:rsidRPr="00C67FA2">
              <w:rPr>
                <w:bCs/>
                <w:lang w:val="ru-RU"/>
              </w:rPr>
              <w:t>Работа в каждой паре/группе включает:</w:t>
            </w:r>
          </w:p>
          <w:p w:rsidR="00C67FA2" w:rsidRPr="00170DA7" w:rsidRDefault="00C67FA2" w:rsidP="00C67FA2">
            <w:pPr>
              <w:pStyle w:val="a3"/>
              <w:numPr>
                <w:ilvl w:val="0"/>
                <w:numId w:val="28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встречу-знакомство</w:t>
            </w:r>
            <w:proofErr w:type="spellEnd"/>
            <w:r w:rsidRPr="00170DA7">
              <w:rPr>
                <w:bCs/>
              </w:rPr>
              <w:t>,</w:t>
            </w:r>
          </w:p>
          <w:p w:rsidR="00C67FA2" w:rsidRDefault="00C67FA2" w:rsidP="00C67FA2">
            <w:pPr>
              <w:pStyle w:val="a3"/>
              <w:numPr>
                <w:ilvl w:val="0"/>
                <w:numId w:val="28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пробную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рабочую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,</w:t>
            </w:r>
          </w:p>
          <w:p w:rsidR="00C67FA2" w:rsidRPr="00170DA7" w:rsidRDefault="00C67FA2" w:rsidP="00C67FA2">
            <w:pPr>
              <w:pStyle w:val="a3"/>
              <w:numPr>
                <w:ilvl w:val="0"/>
                <w:numId w:val="28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встречу-планирование</w:t>
            </w:r>
            <w:proofErr w:type="spellEnd"/>
            <w:r w:rsidRPr="00170DA7">
              <w:rPr>
                <w:bCs/>
              </w:rPr>
              <w:t>,</w:t>
            </w:r>
          </w:p>
          <w:p w:rsidR="00C67FA2" w:rsidRPr="00170DA7" w:rsidRDefault="00C67FA2" w:rsidP="00C67FA2">
            <w:pPr>
              <w:pStyle w:val="a3"/>
              <w:numPr>
                <w:ilvl w:val="0"/>
                <w:numId w:val="28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комплекс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последовательных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</w:t>
            </w:r>
            <w:proofErr w:type="spellEnd"/>
            <w:r w:rsidRPr="00170DA7">
              <w:rPr>
                <w:bCs/>
              </w:rPr>
              <w:t>,</w:t>
            </w:r>
          </w:p>
          <w:p w:rsidR="00C67FA2" w:rsidRPr="00170DA7" w:rsidRDefault="00C67FA2" w:rsidP="00C67FA2">
            <w:pPr>
              <w:pStyle w:val="a3"/>
              <w:numPr>
                <w:ilvl w:val="0"/>
                <w:numId w:val="28"/>
              </w:numPr>
              <w:spacing w:before="4"/>
              <w:rPr>
                <w:bCs/>
              </w:rPr>
            </w:pPr>
            <w:proofErr w:type="spellStart"/>
            <w:r w:rsidRPr="00170DA7">
              <w:rPr>
                <w:bCs/>
              </w:rPr>
              <w:t>итоговую</w:t>
            </w:r>
            <w:proofErr w:type="spellEnd"/>
            <w:r w:rsidRPr="00170DA7">
              <w:rPr>
                <w:bCs/>
              </w:rPr>
              <w:t xml:space="preserve"> </w:t>
            </w:r>
            <w:proofErr w:type="spellStart"/>
            <w:r w:rsidRPr="00170DA7">
              <w:rPr>
                <w:bCs/>
              </w:rPr>
              <w:t>встречу</w:t>
            </w:r>
            <w:proofErr w:type="spellEnd"/>
            <w:r w:rsidRPr="00170DA7">
              <w:rPr>
                <w:bCs/>
              </w:rPr>
              <w:t>.</w:t>
            </w:r>
          </w:p>
          <w:p w:rsidR="00C67FA2" w:rsidRPr="00170DA7" w:rsidRDefault="00C67FA2" w:rsidP="00D5468E">
            <w:pPr>
              <w:pStyle w:val="a3"/>
              <w:spacing w:before="4"/>
              <w:rPr>
                <w:bCs/>
              </w:rPr>
            </w:pPr>
          </w:p>
          <w:p w:rsidR="00C67FA2" w:rsidRPr="00170DA7" w:rsidRDefault="00C67FA2" w:rsidP="00D5468E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C67FA2" w:rsidRPr="00D90F7B" w:rsidRDefault="00C67FA2" w:rsidP="00D5468E">
            <w:pPr>
              <w:pStyle w:val="a3"/>
              <w:spacing w:before="4"/>
              <w:rPr>
                <w:b/>
              </w:rPr>
            </w:pPr>
            <w:proofErr w:type="spellStart"/>
            <w:r w:rsidRPr="00D90F7B">
              <w:rPr>
                <w:b/>
              </w:rPr>
              <w:t>Мониторинг</w:t>
            </w:r>
            <w:proofErr w:type="spellEnd"/>
            <w:r w:rsidRPr="00D90F7B">
              <w:rPr>
                <w:b/>
              </w:rPr>
              <w:t>:</w:t>
            </w:r>
          </w:p>
          <w:p w:rsidR="00C67FA2" w:rsidRPr="00C67FA2" w:rsidRDefault="00C67FA2" w:rsidP="00C67FA2">
            <w:pPr>
              <w:pStyle w:val="a3"/>
              <w:numPr>
                <w:ilvl w:val="0"/>
                <w:numId w:val="31"/>
              </w:numPr>
              <w:spacing w:before="4"/>
              <w:ind w:left="312"/>
              <w:rPr>
                <w:bCs/>
                <w:lang w:val="ru-RU"/>
              </w:rPr>
            </w:pPr>
            <w:r w:rsidRPr="00C67FA2">
              <w:rPr>
                <w:bCs/>
                <w:lang w:val="ru-RU"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:rsidR="00C67FA2" w:rsidRPr="00C67FA2" w:rsidRDefault="00C67FA2" w:rsidP="00C67FA2">
            <w:pPr>
              <w:pStyle w:val="a3"/>
              <w:numPr>
                <w:ilvl w:val="0"/>
                <w:numId w:val="31"/>
              </w:numPr>
              <w:spacing w:before="4"/>
              <w:ind w:left="312"/>
              <w:rPr>
                <w:bCs/>
                <w:lang w:val="ru-RU"/>
              </w:rPr>
            </w:pPr>
            <w:r w:rsidRPr="00C67FA2">
              <w:rPr>
                <w:bCs/>
                <w:lang w:val="ru-RU"/>
              </w:rPr>
              <w:t>сбор обратной связи от наставников, наставляемых</w:t>
            </w:r>
            <w:r w:rsidRPr="00C67FA2">
              <w:rPr>
                <w:bCs/>
                <w:lang w:val="ru-RU"/>
              </w:rPr>
              <w:tab/>
              <w:t>и кураторов для мониторинга эффективности реализации программы.</w:t>
            </w:r>
          </w:p>
        </w:tc>
      </w:tr>
      <w:tr w:rsidR="00C67FA2" w:rsidTr="00D5468E">
        <w:tc>
          <w:tcPr>
            <w:tcW w:w="2093" w:type="dxa"/>
          </w:tcPr>
          <w:p w:rsidR="00C67FA2" w:rsidRDefault="00C67FA2" w:rsidP="00D5468E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5245" w:type="dxa"/>
          </w:tcPr>
          <w:p w:rsidR="00C67FA2" w:rsidRPr="00C67FA2" w:rsidRDefault="00C67FA2" w:rsidP="00C67FA2">
            <w:pPr>
              <w:pStyle w:val="TableParagraph"/>
              <w:numPr>
                <w:ilvl w:val="0"/>
                <w:numId w:val="33"/>
              </w:numPr>
              <w:tabs>
                <w:tab w:val="left" w:pos="293"/>
              </w:tabs>
              <w:ind w:right="105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Подведение итогов работы каждой пары/группы.</w:t>
            </w:r>
          </w:p>
          <w:p w:rsidR="00C67FA2" w:rsidRDefault="00C67FA2" w:rsidP="00C67FA2">
            <w:pPr>
              <w:pStyle w:val="TableParagraph"/>
              <w:numPr>
                <w:ilvl w:val="0"/>
                <w:numId w:val="33"/>
              </w:numPr>
              <w:tabs>
                <w:tab w:val="left" w:pos="293"/>
              </w:tabs>
              <w:ind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Подведение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  <w:p w:rsidR="00C67FA2" w:rsidRPr="00C67FA2" w:rsidRDefault="00C67FA2" w:rsidP="00C67FA2">
            <w:pPr>
              <w:pStyle w:val="a7"/>
              <w:numPr>
                <w:ilvl w:val="0"/>
                <w:numId w:val="33"/>
              </w:numPr>
              <w:tabs>
                <w:tab w:val="left" w:pos="479"/>
              </w:tabs>
              <w:ind w:right="243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Публичное подведение итогов и популяризация</w:t>
            </w:r>
            <w:r w:rsidRPr="00C67FA2">
              <w:rPr>
                <w:spacing w:val="3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практик.</w:t>
            </w:r>
          </w:p>
        </w:tc>
        <w:tc>
          <w:tcPr>
            <w:tcW w:w="2868" w:type="dxa"/>
          </w:tcPr>
          <w:p w:rsidR="00C67FA2" w:rsidRPr="00D90F7B" w:rsidRDefault="00C67FA2" w:rsidP="00C67FA2">
            <w:pPr>
              <w:pStyle w:val="a7"/>
              <w:numPr>
                <w:ilvl w:val="0"/>
                <w:numId w:val="32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Собраны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лучшие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наставнические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практики</w:t>
            </w:r>
            <w:proofErr w:type="spellEnd"/>
            <w:r w:rsidRPr="00D90F7B">
              <w:rPr>
                <w:sz w:val="24"/>
              </w:rPr>
              <w:t xml:space="preserve">. </w:t>
            </w:r>
          </w:p>
          <w:p w:rsidR="00C67FA2" w:rsidRPr="00D90F7B" w:rsidRDefault="00C67FA2" w:rsidP="00C67FA2">
            <w:pPr>
              <w:pStyle w:val="a7"/>
              <w:numPr>
                <w:ilvl w:val="0"/>
                <w:numId w:val="32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proofErr w:type="spellStart"/>
            <w:r w:rsidRPr="00D90F7B">
              <w:rPr>
                <w:sz w:val="24"/>
              </w:rPr>
              <w:t>Поощрение</w:t>
            </w:r>
            <w:proofErr w:type="spellEnd"/>
            <w:r w:rsidRPr="00D90F7B">
              <w:rPr>
                <w:sz w:val="24"/>
              </w:rPr>
              <w:t xml:space="preserve"> </w:t>
            </w:r>
            <w:proofErr w:type="spellStart"/>
            <w:r w:rsidRPr="00D90F7B">
              <w:rPr>
                <w:sz w:val="24"/>
              </w:rPr>
              <w:t>наставников</w:t>
            </w:r>
            <w:proofErr w:type="spellEnd"/>
            <w:r w:rsidRPr="00D90F7B">
              <w:rPr>
                <w:sz w:val="24"/>
              </w:rPr>
              <w:t>.</w:t>
            </w:r>
          </w:p>
        </w:tc>
      </w:tr>
    </w:tbl>
    <w:p w:rsidR="00C67FA2" w:rsidRDefault="00C67FA2" w:rsidP="00C67FA2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C67FA2" w:rsidRDefault="00C67FA2" w:rsidP="00C67FA2">
      <w:pPr>
        <w:pStyle w:val="a7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C67FA2" w:rsidRDefault="00C67FA2" w:rsidP="00C67FA2">
      <w:pPr>
        <w:pStyle w:val="a7"/>
        <w:numPr>
          <w:ilvl w:val="1"/>
          <w:numId w:val="17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>Формы наставничества в ЦДОД</w:t>
      </w:r>
    </w:p>
    <w:p w:rsidR="00C67FA2" w:rsidRDefault="00C67FA2" w:rsidP="00C67FA2">
      <w:pPr>
        <w:pStyle w:val="a3"/>
        <w:spacing w:before="6"/>
        <w:rPr>
          <w:b/>
          <w:sz w:val="23"/>
        </w:rPr>
      </w:pPr>
    </w:p>
    <w:p w:rsidR="00C67FA2" w:rsidRDefault="00C67FA2" w:rsidP="00C67FA2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:rsidR="00C67FA2" w:rsidRDefault="00C67FA2" w:rsidP="00C67FA2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Исходя из образов</w:t>
      </w:r>
      <w:r>
        <w:t xml:space="preserve">ательных потребностей ЦДОД </w:t>
      </w:r>
      <w:r>
        <w:t xml:space="preserve">выбраны следующие формы </w:t>
      </w:r>
      <w:proofErr w:type="gramStart"/>
      <w:r>
        <w:t>наставничеств</w:t>
      </w:r>
      <w:r>
        <w:t>а:  «</w:t>
      </w:r>
      <w:proofErr w:type="gramEnd"/>
      <w:r>
        <w:t>Ученик-ученик», «Учитель-учитель»</w:t>
      </w:r>
    </w:p>
    <w:p w:rsidR="00C67FA2" w:rsidRPr="00D90F7B" w:rsidRDefault="00C67FA2" w:rsidP="00C67FA2">
      <w:pPr>
        <w:pStyle w:val="a3"/>
        <w:spacing w:before="6"/>
        <w:rPr>
          <w:b/>
          <w:bCs/>
        </w:rPr>
      </w:pPr>
      <w:r w:rsidRPr="00D90F7B">
        <w:rPr>
          <w:b/>
          <w:bCs/>
        </w:rPr>
        <w:t xml:space="preserve"> </w:t>
      </w:r>
    </w:p>
    <w:p w:rsidR="00C67FA2" w:rsidRDefault="00C67FA2" w:rsidP="00C67FA2">
      <w:pPr>
        <w:pStyle w:val="1"/>
        <w:numPr>
          <w:ilvl w:val="1"/>
          <w:numId w:val="34"/>
        </w:numPr>
        <w:tabs>
          <w:tab w:val="left" w:pos="1534"/>
          <w:tab w:val="left" w:pos="1535"/>
        </w:tabs>
      </w:pPr>
      <w:bookmarkStart w:id="45" w:name="_Toc53960858"/>
      <w:bookmarkStart w:id="46" w:name="_Toc53961883"/>
      <w:bookmarkStart w:id="47" w:name="_Toc53962264"/>
      <w:bookmarkStart w:id="48" w:name="_Toc53962318"/>
      <w:bookmarkStart w:id="49" w:name="_Toc53962424"/>
      <w:r>
        <w:t>Форма наставничества «Ученик –</w:t>
      </w:r>
      <w:r>
        <w:rPr>
          <w:spacing w:val="1"/>
        </w:rPr>
        <w:t xml:space="preserve"> </w:t>
      </w:r>
      <w:r>
        <w:t>ученик».</w:t>
      </w:r>
      <w:bookmarkEnd w:id="45"/>
      <w:bookmarkEnd w:id="46"/>
      <w:bookmarkEnd w:id="47"/>
      <w:bookmarkEnd w:id="48"/>
      <w:bookmarkEnd w:id="49"/>
    </w:p>
    <w:p w:rsidR="00C67FA2" w:rsidRDefault="00C67FA2" w:rsidP="00C67FA2">
      <w:pPr>
        <w:pStyle w:val="a3"/>
        <w:spacing w:before="6"/>
        <w:rPr>
          <w:b/>
          <w:sz w:val="23"/>
        </w:rPr>
      </w:pPr>
    </w:p>
    <w:p w:rsidR="00C67FA2" w:rsidRDefault="00C67FA2" w:rsidP="00C67FA2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 xml:space="preserve">разносторонняя поддержка обучающихся с особыми образовательными или социальными потребностями либо временная помощь в адаптации к новым условиям </w:t>
      </w:r>
      <w:r>
        <w:lastRenderedPageBreak/>
        <w:t>обучения.</w:t>
      </w:r>
    </w:p>
    <w:p w:rsidR="00C67FA2" w:rsidRDefault="00C67FA2" w:rsidP="00C67FA2">
      <w:pPr>
        <w:pStyle w:val="a3"/>
        <w:spacing w:before="4"/>
      </w:pPr>
    </w:p>
    <w:p w:rsidR="00C67FA2" w:rsidRDefault="00C67FA2" w:rsidP="00C67FA2">
      <w:pPr>
        <w:pStyle w:val="1"/>
        <w:spacing w:line="274" w:lineRule="exact"/>
      </w:pPr>
      <w:bookmarkStart w:id="50" w:name="_Toc53960859"/>
      <w:bookmarkStart w:id="51" w:name="_Toc53961884"/>
      <w:bookmarkStart w:id="52" w:name="_Toc53962265"/>
      <w:bookmarkStart w:id="53" w:name="_Toc53962319"/>
      <w:bookmarkStart w:id="54" w:name="_Toc53962425"/>
      <w:r>
        <w:t>Задачи:</w:t>
      </w:r>
      <w:bookmarkEnd w:id="50"/>
      <w:bookmarkEnd w:id="51"/>
      <w:bookmarkEnd w:id="52"/>
      <w:bookmarkEnd w:id="53"/>
      <w:bookmarkEnd w:id="54"/>
    </w:p>
    <w:p w:rsidR="00C67FA2" w:rsidRDefault="00C67FA2" w:rsidP="00C67FA2">
      <w:pPr>
        <w:pStyle w:val="a7"/>
        <w:numPr>
          <w:ilvl w:val="0"/>
          <w:numId w:val="14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:rsidR="00C67FA2" w:rsidRDefault="00C67FA2" w:rsidP="00C67FA2">
      <w:pPr>
        <w:pStyle w:val="a7"/>
        <w:numPr>
          <w:ilvl w:val="0"/>
          <w:numId w:val="14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C67FA2" w:rsidRDefault="00C67FA2" w:rsidP="00C67FA2">
      <w:pPr>
        <w:pStyle w:val="a7"/>
        <w:numPr>
          <w:ilvl w:val="0"/>
          <w:numId w:val="14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C67FA2" w:rsidRDefault="00C67FA2" w:rsidP="00C67FA2">
      <w:pPr>
        <w:pStyle w:val="a7"/>
        <w:numPr>
          <w:ilvl w:val="0"/>
          <w:numId w:val="14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:rsidR="00C67FA2" w:rsidRDefault="00C67FA2" w:rsidP="00C67FA2">
      <w:pPr>
        <w:pStyle w:val="a7"/>
        <w:numPr>
          <w:ilvl w:val="0"/>
          <w:numId w:val="14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:rsidR="00C67FA2" w:rsidRDefault="00C67FA2" w:rsidP="00C67FA2">
      <w:pPr>
        <w:pStyle w:val="a7"/>
        <w:numPr>
          <w:ilvl w:val="0"/>
          <w:numId w:val="14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:rsidR="00C67FA2" w:rsidRDefault="00C67FA2" w:rsidP="00C67FA2">
      <w:pPr>
        <w:pStyle w:val="a3"/>
        <w:spacing w:before="5"/>
      </w:pPr>
    </w:p>
    <w:p w:rsidR="00C67FA2" w:rsidRDefault="00C67FA2" w:rsidP="00C67FA2">
      <w:pPr>
        <w:pStyle w:val="1"/>
      </w:pPr>
      <w:bookmarkStart w:id="55" w:name="_Toc53960860"/>
      <w:bookmarkStart w:id="56" w:name="_Toc53961885"/>
      <w:bookmarkStart w:id="57" w:name="_Toc53962266"/>
      <w:bookmarkStart w:id="58" w:name="_Toc53962320"/>
      <w:bookmarkStart w:id="59" w:name="_Toc53962426"/>
      <w:r>
        <w:t>Результат:</w:t>
      </w:r>
      <w:bookmarkEnd w:id="55"/>
      <w:bookmarkEnd w:id="56"/>
      <w:bookmarkEnd w:id="57"/>
      <w:bookmarkEnd w:id="58"/>
      <w:bookmarkEnd w:id="59"/>
    </w:p>
    <w:p w:rsidR="00C67FA2" w:rsidRDefault="00C67FA2" w:rsidP="00C67FA2">
      <w:pPr>
        <w:pStyle w:val="a7"/>
        <w:numPr>
          <w:ilvl w:val="0"/>
          <w:numId w:val="13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C67FA2" w:rsidRDefault="00C67FA2" w:rsidP="00C67FA2">
      <w:pPr>
        <w:pStyle w:val="a7"/>
        <w:numPr>
          <w:ilvl w:val="0"/>
          <w:numId w:val="13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:rsidR="00C67FA2" w:rsidRDefault="00C67FA2" w:rsidP="00C67FA2">
      <w:pPr>
        <w:pStyle w:val="a7"/>
        <w:numPr>
          <w:ilvl w:val="0"/>
          <w:numId w:val="13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:rsidR="00C67FA2" w:rsidRDefault="00C67FA2" w:rsidP="00C67FA2">
      <w:pPr>
        <w:pStyle w:val="a7"/>
        <w:numPr>
          <w:ilvl w:val="0"/>
          <w:numId w:val="13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:rsidR="00C67FA2" w:rsidRDefault="00C67FA2" w:rsidP="00C67FA2">
      <w:pPr>
        <w:pStyle w:val="a7"/>
        <w:numPr>
          <w:ilvl w:val="0"/>
          <w:numId w:val="13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C67FA2" w:rsidRDefault="00C67FA2" w:rsidP="00C67FA2">
      <w:pPr>
        <w:pStyle w:val="a7"/>
        <w:numPr>
          <w:ilvl w:val="0"/>
          <w:numId w:val="13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</w:p>
    <w:p w:rsidR="00C67FA2" w:rsidRDefault="00C67FA2" w:rsidP="00C67FA2">
      <w:pPr>
        <w:pStyle w:val="a7"/>
        <w:numPr>
          <w:ilvl w:val="0"/>
          <w:numId w:val="13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:rsidR="00C67FA2" w:rsidRDefault="00C67FA2" w:rsidP="00C67FA2">
      <w:pPr>
        <w:pStyle w:val="a3"/>
        <w:spacing w:before="3"/>
      </w:pPr>
    </w:p>
    <w:p w:rsidR="00C67FA2" w:rsidRDefault="00C67FA2" w:rsidP="00C67FA2">
      <w:pPr>
        <w:pStyle w:val="1"/>
        <w:spacing w:before="1"/>
        <w:ind w:left="961"/>
      </w:pPr>
      <w:bookmarkStart w:id="60" w:name="_Toc53960861"/>
      <w:bookmarkStart w:id="61" w:name="_Toc53961886"/>
      <w:bookmarkStart w:id="62" w:name="_Toc53962267"/>
      <w:bookmarkStart w:id="63" w:name="_Toc53962321"/>
      <w:bookmarkStart w:id="64" w:name="_Toc53962427"/>
      <w:r>
        <w:t>Характеристика участников формы наставничества «Ученик – ученик».</w:t>
      </w:r>
      <w:bookmarkEnd w:id="60"/>
      <w:bookmarkEnd w:id="61"/>
      <w:bookmarkEnd w:id="62"/>
      <w:bookmarkEnd w:id="63"/>
      <w:bookmarkEnd w:id="64"/>
    </w:p>
    <w:p w:rsidR="00C67FA2" w:rsidRDefault="00C67FA2" w:rsidP="00C67FA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C67FA2" w:rsidTr="00D5468E">
        <w:trPr>
          <w:trHeight w:val="278"/>
        </w:trPr>
        <w:tc>
          <w:tcPr>
            <w:tcW w:w="3512" w:type="dxa"/>
          </w:tcPr>
          <w:p w:rsidR="00C67FA2" w:rsidRDefault="00C67FA2" w:rsidP="00D5468E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6062" w:type="dxa"/>
            <w:gridSpan w:val="2"/>
          </w:tcPr>
          <w:p w:rsidR="00C67FA2" w:rsidRDefault="00C67FA2" w:rsidP="00D5468E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C67FA2" w:rsidTr="00D5468E">
        <w:trPr>
          <w:trHeight w:val="275"/>
        </w:trPr>
        <w:tc>
          <w:tcPr>
            <w:tcW w:w="3512" w:type="dxa"/>
          </w:tcPr>
          <w:p w:rsidR="00C67FA2" w:rsidRDefault="00C67FA2" w:rsidP="00D5468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</w:tcPr>
          <w:p w:rsidR="00C67FA2" w:rsidRDefault="00C67FA2" w:rsidP="00D5468E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Пассивный</w:t>
            </w:r>
            <w:proofErr w:type="spellEnd"/>
          </w:p>
        </w:tc>
        <w:tc>
          <w:tcPr>
            <w:tcW w:w="3102" w:type="dxa"/>
          </w:tcPr>
          <w:p w:rsidR="00C67FA2" w:rsidRDefault="00C67FA2" w:rsidP="00D5468E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Активный</w:t>
            </w:r>
            <w:proofErr w:type="spellEnd"/>
          </w:p>
        </w:tc>
      </w:tr>
      <w:tr w:rsidR="00C67FA2" w:rsidTr="00D5468E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:rsidR="00C67FA2" w:rsidRDefault="00C67FA2" w:rsidP="00C67FA2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Активный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ученик</w:t>
            </w:r>
            <w:proofErr w:type="spellEnd"/>
            <w:r>
              <w:rPr>
                <w:spacing w:val="-1"/>
                <w:sz w:val="24"/>
              </w:rPr>
              <w:t>,</w:t>
            </w:r>
          </w:p>
        </w:tc>
        <w:tc>
          <w:tcPr>
            <w:tcW w:w="2960" w:type="dxa"/>
            <w:vMerge w:val="restart"/>
          </w:tcPr>
          <w:p w:rsidR="00C67FA2" w:rsidRDefault="00C67FA2" w:rsidP="00D546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</w:t>
            </w:r>
            <w:proofErr w:type="spellEnd"/>
          </w:p>
          <w:p w:rsidR="00C67FA2" w:rsidRPr="00C67FA2" w:rsidRDefault="00C67FA2" w:rsidP="00D5468E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-дезориентированный обучающийся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4"/>
                <w:sz w:val="24"/>
                <w:lang w:val="ru-RU"/>
              </w:rPr>
              <w:t xml:space="preserve">более </w:t>
            </w:r>
            <w:r w:rsidRPr="00C67FA2">
              <w:rPr>
                <w:sz w:val="24"/>
                <w:lang w:val="ru-RU"/>
              </w:rPr>
              <w:t>низкой по отношению к наставнику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3"/>
                <w:sz w:val="24"/>
                <w:lang w:val="ru-RU"/>
              </w:rPr>
              <w:t xml:space="preserve">ступени, </w:t>
            </w:r>
            <w:r w:rsidRPr="00C67FA2">
              <w:rPr>
                <w:sz w:val="24"/>
                <w:lang w:val="ru-RU"/>
              </w:rPr>
              <w:t>демонстрирующий</w:t>
            </w:r>
          </w:p>
          <w:p w:rsidR="00C67FA2" w:rsidRPr="00C67FA2" w:rsidRDefault="00C67FA2" w:rsidP="00D5468E">
            <w:pPr>
              <w:pStyle w:val="TableParagraph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неудовлетворительные образовательные результаты или проблемы с</w:t>
            </w:r>
            <w:r w:rsidRPr="00C67FA2">
              <w:rPr>
                <w:sz w:val="24"/>
                <w:lang w:val="ru-RU"/>
              </w:rPr>
              <w:tab/>
              <w:t>поведением,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8"/>
                <w:sz w:val="24"/>
                <w:lang w:val="ru-RU"/>
              </w:rPr>
              <w:t xml:space="preserve">не </w:t>
            </w:r>
            <w:r w:rsidRPr="00C67FA2">
              <w:rPr>
                <w:sz w:val="24"/>
                <w:lang w:val="ru-RU"/>
              </w:rPr>
              <w:t>принимающим участие в жизни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"/>
                <w:sz w:val="24"/>
                <w:lang w:val="ru-RU"/>
              </w:rPr>
              <w:t xml:space="preserve">школы, </w:t>
            </w:r>
            <w:r w:rsidRPr="00C67FA2">
              <w:rPr>
                <w:sz w:val="24"/>
                <w:lang w:val="ru-RU"/>
              </w:rPr>
              <w:t>отстраненный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8"/>
                <w:sz w:val="24"/>
                <w:lang w:val="ru-RU"/>
              </w:rPr>
              <w:t xml:space="preserve">от </w:t>
            </w:r>
            <w:r w:rsidRPr="00C67FA2">
              <w:rPr>
                <w:sz w:val="24"/>
                <w:lang w:val="ru-RU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:rsidR="00C67FA2" w:rsidRDefault="00C67FA2" w:rsidP="00D5468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Обучающийся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особыми</w:t>
            </w:r>
            <w:proofErr w:type="spellEnd"/>
          </w:p>
        </w:tc>
      </w:tr>
      <w:tr w:rsidR="00C67FA2" w:rsidTr="00D5468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обладающий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лидерским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spacing w:line="24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</w:tc>
      </w:tr>
      <w:tr w:rsidR="00C67FA2" w:rsidTr="00D5468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организаторскими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потребностями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C67FA2" w:rsidTr="00D5468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качествами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нуждающийся</w:t>
            </w:r>
            <w:proofErr w:type="spellEnd"/>
            <w:r>
              <w:rPr>
                <w:sz w:val="24"/>
              </w:rPr>
              <w:tab/>
              <w:t>в</w:t>
            </w:r>
          </w:p>
        </w:tc>
      </w:tr>
      <w:tr w:rsidR="00C67FA2" w:rsidTr="00D5468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нетривиальностью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</w:p>
        </w:tc>
      </w:tr>
      <w:tr w:rsidR="00C67FA2" w:rsidTr="00D5468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мышления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поддержке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ресурсах</w:t>
            </w:r>
            <w:proofErr w:type="spellEnd"/>
          </w:p>
        </w:tc>
      </w:tr>
      <w:tr w:rsidR="00C67FA2" w:rsidTr="00D5468E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C67FA2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proofErr w:type="spellStart"/>
            <w:r>
              <w:rPr>
                <w:sz w:val="24"/>
              </w:rPr>
              <w:t>Ученик</w:t>
            </w:r>
            <w:proofErr w:type="spellEnd"/>
            <w:r>
              <w:rPr>
                <w:sz w:val="24"/>
              </w:rPr>
              <w:t>,</w:t>
            </w:r>
          </w:p>
          <w:p w:rsidR="00C67FA2" w:rsidRDefault="00C67FA2" w:rsidP="00D5468E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демонстрирующий</w:t>
            </w:r>
            <w:proofErr w:type="spellEnd"/>
          </w:p>
          <w:p w:rsidR="00C67FA2" w:rsidRDefault="00C67FA2" w:rsidP="00D5468E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высокие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обмена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мнениями</w:t>
            </w:r>
            <w:proofErr w:type="spellEnd"/>
            <w:r>
              <w:rPr>
                <w:sz w:val="24"/>
              </w:rPr>
              <w:tab/>
              <w:t>и</w:t>
            </w:r>
          </w:p>
          <w:p w:rsidR="00C67FA2" w:rsidRDefault="00C67FA2" w:rsidP="00D5468E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3"/>
                <w:sz w:val="24"/>
              </w:rPr>
              <w:t>собственных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67FA2" w:rsidTr="00D5468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образовательные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FA2" w:rsidTr="00D5468E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FA2" w:rsidTr="00D5468E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C67FA2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FA2" w:rsidTr="00D5468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олимпиад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FA2" w:rsidTr="00D5468E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соревнований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FA2" w:rsidTr="00D5468E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C67FA2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класса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FA2" w:rsidTr="00D5468E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FA2" w:rsidTr="00D5468E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принимающий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активное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FA2" w:rsidTr="00D5468E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FA2" w:rsidTr="00D5468E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C67FA2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Возможный</w:t>
            </w:r>
            <w:proofErr w:type="spellEnd"/>
            <w:r>
              <w:rPr>
                <w:spacing w:val="-1"/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участник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ind w:left="0"/>
              <w:rPr>
                <w:sz w:val="20"/>
              </w:rPr>
            </w:pPr>
          </w:p>
        </w:tc>
      </w:tr>
      <w:tr w:rsidR="00C67FA2" w:rsidTr="00D5468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FA2" w:rsidTr="00D5468E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юношеских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организаций</w:t>
            </w:r>
            <w:proofErr w:type="spellEnd"/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:rsidR="00C67FA2" w:rsidRDefault="00C67FA2" w:rsidP="00D5468E">
            <w:pPr>
              <w:pStyle w:val="TableParagraph"/>
              <w:ind w:left="0"/>
              <w:rPr>
                <w:sz w:val="18"/>
              </w:rPr>
            </w:pPr>
          </w:p>
        </w:tc>
      </w:tr>
      <w:tr w:rsidR="00C67FA2" w:rsidTr="00D5468E">
        <w:trPr>
          <w:trHeight w:val="274"/>
        </w:trPr>
        <w:tc>
          <w:tcPr>
            <w:tcW w:w="3512" w:type="dxa"/>
            <w:tcBorders>
              <w:top w:val="nil"/>
            </w:tcBorders>
          </w:tcPr>
          <w:p w:rsidR="00C67FA2" w:rsidRDefault="00C67FA2" w:rsidP="00D5468E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объединений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:rsidR="00C67FA2" w:rsidRDefault="00C67FA2" w:rsidP="00D5468E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67FA2" w:rsidRDefault="00C67FA2" w:rsidP="00C67FA2">
      <w:pPr>
        <w:pStyle w:val="a3"/>
        <w:spacing w:before="8"/>
        <w:rPr>
          <w:b/>
          <w:sz w:val="23"/>
        </w:rPr>
      </w:pPr>
    </w:p>
    <w:p w:rsidR="00C67FA2" w:rsidRDefault="00C67FA2" w:rsidP="00C67FA2">
      <w:pPr>
        <w:ind w:left="118"/>
        <w:rPr>
          <w:b/>
          <w:sz w:val="24"/>
        </w:rPr>
      </w:pPr>
      <w:r>
        <w:rPr>
          <w:b/>
          <w:sz w:val="24"/>
        </w:rPr>
        <w:lastRenderedPageBreak/>
        <w:t>Возможные варианты программы наставничества «Ученик – ученик».</w:t>
      </w:r>
    </w:p>
    <w:p w:rsidR="00C67FA2" w:rsidRDefault="00C67FA2" w:rsidP="00C67FA2">
      <w:pPr>
        <w:pStyle w:val="a3"/>
        <w:spacing w:after="1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C67FA2" w:rsidTr="00D5468E">
        <w:trPr>
          <w:trHeight w:val="277"/>
        </w:trPr>
        <w:tc>
          <w:tcPr>
            <w:tcW w:w="3512" w:type="dxa"/>
          </w:tcPr>
          <w:p w:rsidR="00C67FA2" w:rsidRDefault="00C67FA2" w:rsidP="00D5468E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  <w:tc>
          <w:tcPr>
            <w:tcW w:w="5953" w:type="dxa"/>
          </w:tcPr>
          <w:p w:rsidR="00C67FA2" w:rsidRDefault="00C67FA2" w:rsidP="00D5468E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Цель</w:t>
            </w:r>
            <w:proofErr w:type="spellEnd"/>
          </w:p>
        </w:tc>
      </w:tr>
      <w:tr w:rsidR="00C67FA2" w:rsidTr="00D5468E">
        <w:trPr>
          <w:trHeight w:val="551"/>
        </w:trPr>
        <w:tc>
          <w:tcPr>
            <w:tcW w:w="3512" w:type="dxa"/>
          </w:tcPr>
          <w:p w:rsidR="00C67FA2" w:rsidRDefault="00C67FA2" w:rsidP="00D5468E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Успевающий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C67FA2" w:rsidRDefault="00C67FA2" w:rsidP="00D5468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неуспевающий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C67FA2" w:rsidRDefault="00C67FA2" w:rsidP="00D5468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Достижение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лучших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67FA2" w:rsidTr="00D5468E">
        <w:trPr>
          <w:trHeight w:val="1103"/>
        </w:trPr>
        <w:tc>
          <w:tcPr>
            <w:tcW w:w="3512" w:type="dxa"/>
          </w:tcPr>
          <w:p w:rsidR="00C67FA2" w:rsidRDefault="00C67FA2" w:rsidP="00D5468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Лидер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пассивный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C67FA2" w:rsidRPr="00C67FA2" w:rsidRDefault="00C67FA2" w:rsidP="00D5468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C67FA2" w:rsidTr="00D5468E">
        <w:trPr>
          <w:trHeight w:val="275"/>
        </w:trPr>
        <w:tc>
          <w:tcPr>
            <w:tcW w:w="3512" w:type="dxa"/>
          </w:tcPr>
          <w:p w:rsidR="00C67FA2" w:rsidRDefault="00C67FA2" w:rsidP="00D5468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Равный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равному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C67FA2" w:rsidRPr="00C67FA2" w:rsidRDefault="00C67FA2" w:rsidP="00D5468E">
            <w:pPr>
              <w:pStyle w:val="TableParagraph"/>
              <w:spacing w:line="256" w:lineRule="exact"/>
              <w:ind w:left="105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Обмен навыками для достижения целей.</w:t>
            </w:r>
          </w:p>
        </w:tc>
      </w:tr>
      <w:tr w:rsidR="00C67FA2" w:rsidTr="00D5468E">
        <w:trPr>
          <w:trHeight w:val="551"/>
        </w:trPr>
        <w:tc>
          <w:tcPr>
            <w:tcW w:w="3512" w:type="dxa"/>
          </w:tcPr>
          <w:p w:rsidR="00C67FA2" w:rsidRDefault="00C67FA2" w:rsidP="00D5468E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Адаптированный</w:t>
            </w:r>
            <w:proofErr w:type="spellEnd"/>
            <w:r>
              <w:rPr>
                <w:sz w:val="24"/>
              </w:rPr>
              <w:tab/>
              <w:t>–</w:t>
            </w:r>
          </w:p>
          <w:p w:rsidR="00C67FA2" w:rsidRDefault="00C67FA2" w:rsidP="00D5468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неадаптированный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953" w:type="dxa"/>
          </w:tcPr>
          <w:p w:rsidR="00C67FA2" w:rsidRPr="00C67FA2" w:rsidRDefault="00C67FA2" w:rsidP="00D5468E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Адаптация к новым условиям обучения.</w:t>
            </w:r>
          </w:p>
        </w:tc>
      </w:tr>
    </w:tbl>
    <w:p w:rsidR="00C67FA2" w:rsidRDefault="00C67FA2" w:rsidP="00C67FA2">
      <w:pPr>
        <w:pStyle w:val="a3"/>
        <w:spacing w:before="8"/>
        <w:rPr>
          <w:b/>
          <w:sz w:val="23"/>
        </w:rPr>
      </w:pPr>
    </w:p>
    <w:p w:rsidR="00C67FA2" w:rsidRDefault="00C67FA2" w:rsidP="00C67FA2">
      <w:pPr>
        <w:pStyle w:val="1"/>
      </w:pPr>
      <w:bookmarkStart w:id="65" w:name="_Toc53960862"/>
      <w:bookmarkStart w:id="66" w:name="_Toc53961887"/>
      <w:bookmarkStart w:id="67" w:name="_Toc53962268"/>
      <w:bookmarkStart w:id="68" w:name="_Toc53962322"/>
      <w:bookmarkStart w:id="69" w:name="_Toc53962428"/>
      <w:r>
        <w:t>Схема реализации формы наставничества «Ученик – ученик».</w:t>
      </w:r>
      <w:bookmarkEnd w:id="65"/>
      <w:bookmarkEnd w:id="66"/>
      <w:bookmarkEnd w:id="67"/>
      <w:bookmarkEnd w:id="68"/>
      <w:bookmarkEnd w:id="69"/>
    </w:p>
    <w:tbl>
      <w:tblPr>
        <w:tblStyle w:val="a8"/>
        <w:tblW w:w="0" w:type="auto"/>
        <w:tblInd w:w="118" w:type="dxa"/>
        <w:tblLook w:val="04A0" w:firstRow="1" w:lastRow="0" w:firstColumn="1" w:lastColumn="0" w:noHBand="0" w:noVBand="1"/>
      </w:tblPr>
      <w:tblGrid>
        <w:gridCol w:w="4617"/>
        <w:gridCol w:w="4610"/>
      </w:tblGrid>
      <w:tr w:rsidR="00C67FA2" w:rsidTr="00D5468E">
        <w:tc>
          <w:tcPr>
            <w:tcW w:w="5044" w:type="dxa"/>
          </w:tcPr>
          <w:p w:rsidR="00C67FA2" w:rsidRPr="00112947" w:rsidRDefault="00C67FA2" w:rsidP="00D5468E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0" w:name="_Toc53960863"/>
            <w:bookmarkStart w:id="71" w:name="_Toc53961888"/>
            <w:bookmarkStart w:id="72" w:name="_Toc53962269"/>
            <w:bookmarkStart w:id="73" w:name="_Toc53962323"/>
            <w:bookmarkStart w:id="74" w:name="_Toc53962429"/>
            <w:proofErr w:type="spellStart"/>
            <w:r w:rsidRPr="00112947">
              <w:rPr>
                <w:bCs w:val="0"/>
              </w:rPr>
              <w:t>Этапы</w:t>
            </w:r>
            <w:proofErr w:type="spellEnd"/>
            <w:r w:rsidRPr="00112947">
              <w:rPr>
                <w:bCs w:val="0"/>
              </w:rPr>
              <w:t xml:space="preserve"> </w:t>
            </w:r>
            <w:proofErr w:type="spellStart"/>
            <w:r w:rsidRPr="00112947">
              <w:rPr>
                <w:bCs w:val="0"/>
              </w:rPr>
              <w:t>реализации</w:t>
            </w:r>
            <w:proofErr w:type="spellEnd"/>
            <w:r w:rsidRPr="00112947">
              <w:rPr>
                <w:bCs w:val="0"/>
              </w:rPr>
              <w:t>.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5044" w:type="dxa"/>
          </w:tcPr>
          <w:p w:rsidR="00C67FA2" w:rsidRPr="00112947" w:rsidRDefault="00C67FA2" w:rsidP="00D5468E">
            <w:pPr>
              <w:pStyle w:val="1"/>
              <w:ind w:left="0"/>
              <w:jc w:val="center"/>
              <w:outlineLvl w:val="0"/>
              <w:rPr>
                <w:bCs w:val="0"/>
              </w:rPr>
            </w:pPr>
            <w:bookmarkStart w:id="75" w:name="_Toc53960864"/>
            <w:bookmarkStart w:id="76" w:name="_Toc53961889"/>
            <w:bookmarkStart w:id="77" w:name="_Toc53962270"/>
            <w:bookmarkStart w:id="78" w:name="_Toc53962324"/>
            <w:bookmarkStart w:id="79" w:name="_Toc53962430"/>
            <w:proofErr w:type="spellStart"/>
            <w:r w:rsidRPr="00112947">
              <w:rPr>
                <w:bCs w:val="0"/>
              </w:rPr>
              <w:t>Мероприятия</w:t>
            </w:r>
            <w:bookmarkEnd w:id="75"/>
            <w:bookmarkEnd w:id="76"/>
            <w:bookmarkEnd w:id="77"/>
            <w:bookmarkEnd w:id="78"/>
            <w:bookmarkEnd w:id="79"/>
            <w:proofErr w:type="spellEnd"/>
          </w:p>
        </w:tc>
      </w:tr>
      <w:tr w:rsidR="00C67FA2" w:rsidTr="00D5468E">
        <w:tc>
          <w:tcPr>
            <w:tcW w:w="5044" w:type="dxa"/>
          </w:tcPr>
          <w:p w:rsidR="00C67FA2" w:rsidRPr="00C67FA2" w:rsidRDefault="00C67FA2" w:rsidP="00D5468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C67FA2" w:rsidRPr="00C67FA2" w:rsidRDefault="00C67FA2" w:rsidP="00D5468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80" w:name="_Toc53960865"/>
            <w:bookmarkStart w:id="81" w:name="_Toc53961890"/>
            <w:bookmarkStart w:id="82" w:name="_Toc53962271"/>
            <w:bookmarkStart w:id="83" w:name="_Toc53962325"/>
            <w:bookmarkStart w:id="84" w:name="_Toc53962431"/>
            <w:r w:rsidRPr="00C67FA2">
              <w:rPr>
                <w:b w:val="0"/>
                <w:bCs w:val="0"/>
                <w:lang w:val="ru-RU"/>
              </w:rPr>
              <w:t>форме «Ученик – ученик».</w:t>
            </w:r>
            <w:bookmarkEnd w:id="80"/>
            <w:bookmarkEnd w:id="81"/>
            <w:bookmarkEnd w:id="82"/>
            <w:bookmarkEnd w:id="83"/>
            <w:bookmarkEnd w:id="84"/>
          </w:p>
        </w:tc>
        <w:tc>
          <w:tcPr>
            <w:tcW w:w="5044" w:type="dxa"/>
          </w:tcPr>
          <w:p w:rsidR="00C67FA2" w:rsidRPr="00112947" w:rsidRDefault="00C67FA2" w:rsidP="00D5468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85" w:name="_Toc53960866"/>
            <w:bookmarkStart w:id="86" w:name="_Toc53961891"/>
            <w:bookmarkStart w:id="87" w:name="_Toc53962272"/>
            <w:bookmarkStart w:id="88" w:name="_Toc53962326"/>
            <w:bookmarkStart w:id="89" w:name="_Toc53962432"/>
            <w:proofErr w:type="spellStart"/>
            <w:r w:rsidRPr="00112947">
              <w:rPr>
                <w:b w:val="0"/>
                <w:bCs w:val="0"/>
              </w:rPr>
              <w:t>Ученическая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конференция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85"/>
            <w:bookmarkEnd w:id="86"/>
            <w:bookmarkEnd w:id="87"/>
            <w:bookmarkEnd w:id="88"/>
            <w:bookmarkEnd w:id="89"/>
          </w:p>
        </w:tc>
      </w:tr>
      <w:tr w:rsidR="00C67FA2" w:rsidTr="00D5468E">
        <w:tc>
          <w:tcPr>
            <w:tcW w:w="5044" w:type="dxa"/>
          </w:tcPr>
          <w:p w:rsidR="00C67FA2" w:rsidRPr="00C67FA2" w:rsidRDefault="00C67FA2" w:rsidP="00D5468E">
            <w:pPr>
              <w:pStyle w:val="TableParagraph"/>
              <w:tabs>
                <w:tab w:val="left" w:pos="1817"/>
                <w:tab w:val="left" w:pos="3540"/>
              </w:tabs>
              <w:ind w:left="0" w:right="100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:rsidR="00C67FA2" w:rsidRPr="00C67FA2" w:rsidRDefault="00C67FA2" w:rsidP="00D5468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90" w:name="_Toc53960867"/>
            <w:bookmarkStart w:id="91" w:name="_Toc53961892"/>
            <w:bookmarkStart w:id="92" w:name="_Toc53962273"/>
            <w:bookmarkStart w:id="93" w:name="_Toc53962327"/>
            <w:bookmarkStart w:id="94" w:name="_Toc53962433"/>
            <w:r w:rsidRPr="00C67FA2">
              <w:rPr>
                <w:b w:val="0"/>
                <w:bCs w:val="0"/>
                <w:lang w:val="ru-RU"/>
              </w:rPr>
              <w:t xml:space="preserve">Анкетирование. </w:t>
            </w:r>
            <w:r w:rsidRPr="00C67FA2">
              <w:rPr>
                <w:b w:val="0"/>
                <w:bCs w:val="0"/>
                <w:spacing w:val="-1"/>
                <w:lang w:val="ru-RU"/>
              </w:rPr>
              <w:t xml:space="preserve">Собеседование. </w:t>
            </w:r>
            <w:r w:rsidRPr="00C67FA2">
              <w:rPr>
                <w:b w:val="0"/>
                <w:bCs w:val="0"/>
                <w:lang w:val="ru-RU"/>
              </w:rPr>
              <w:t>Использование базы</w:t>
            </w:r>
            <w:r w:rsidRPr="00C67FA2">
              <w:rPr>
                <w:b w:val="0"/>
                <w:bCs w:val="0"/>
                <w:spacing w:val="-2"/>
                <w:lang w:val="ru-RU"/>
              </w:rPr>
              <w:t xml:space="preserve"> </w:t>
            </w:r>
            <w:r w:rsidRPr="00C67FA2">
              <w:rPr>
                <w:b w:val="0"/>
                <w:bCs w:val="0"/>
                <w:lang w:val="ru-RU"/>
              </w:rPr>
              <w:t>наставников.</w:t>
            </w:r>
            <w:bookmarkEnd w:id="90"/>
            <w:bookmarkEnd w:id="91"/>
            <w:bookmarkEnd w:id="92"/>
            <w:bookmarkEnd w:id="93"/>
            <w:bookmarkEnd w:id="94"/>
          </w:p>
        </w:tc>
      </w:tr>
      <w:tr w:rsidR="00C67FA2" w:rsidTr="00D5468E">
        <w:tc>
          <w:tcPr>
            <w:tcW w:w="5044" w:type="dxa"/>
          </w:tcPr>
          <w:p w:rsidR="00C67FA2" w:rsidRPr="00112947" w:rsidRDefault="00C67FA2" w:rsidP="00D5468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95" w:name="_Toc53960868"/>
            <w:bookmarkStart w:id="96" w:name="_Toc53961893"/>
            <w:bookmarkStart w:id="97" w:name="_Toc53962274"/>
            <w:bookmarkStart w:id="98" w:name="_Toc53962328"/>
            <w:bookmarkStart w:id="99" w:name="_Toc53962434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наставников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95"/>
            <w:bookmarkEnd w:id="96"/>
            <w:bookmarkEnd w:id="97"/>
            <w:bookmarkEnd w:id="98"/>
            <w:bookmarkEnd w:id="99"/>
          </w:p>
        </w:tc>
        <w:tc>
          <w:tcPr>
            <w:tcW w:w="5044" w:type="dxa"/>
          </w:tcPr>
          <w:p w:rsidR="00C67FA2" w:rsidRPr="00112947" w:rsidRDefault="00C67FA2" w:rsidP="00D5468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0" w:name="_Toc53960869"/>
            <w:bookmarkStart w:id="101" w:name="_Toc53961894"/>
            <w:bookmarkStart w:id="102" w:name="_Toc53962275"/>
            <w:bookmarkStart w:id="103" w:name="_Toc53962329"/>
            <w:bookmarkStart w:id="104" w:name="_Toc53962435"/>
            <w:proofErr w:type="spellStart"/>
            <w:r w:rsidRPr="00112947">
              <w:rPr>
                <w:b w:val="0"/>
                <w:bCs w:val="0"/>
              </w:rPr>
              <w:t>Обучение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проводится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куратором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0"/>
            <w:bookmarkEnd w:id="101"/>
            <w:bookmarkEnd w:id="102"/>
            <w:bookmarkEnd w:id="103"/>
            <w:bookmarkEnd w:id="104"/>
          </w:p>
        </w:tc>
      </w:tr>
      <w:tr w:rsidR="00C67FA2" w:rsidTr="00D5468E">
        <w:tc>
          <w:tcPr>
            <w:tcW w:w="5044" w:type="dxa"/>
          </w:tcPr>
          <w:p w:rsidR="00C67FA2" w:rsidRPr="00C67FA2" w:rsidRDefault="00C67FA2" w:rsidP="00D5468E">
            <w:pPr>
              <w:pStyle w:val="TableParagraph"/>
              <w:ind w:left="0" w:right="96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:rsidR="00C67FA2" w:rsidRPr="00112947" w:rsidRDefault="00C67FA2" w:rsidP="00D5468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05" w:name="_Toc53960870"/>
            <w:bookmarkStart w:id="106" w:name="_Toc53961895"/>
            <w:bookmarkStart w:id="107" w:name="_Toc53962276"/>
            <w:bookmarkStart w:id="108" w:name="_Toc53962330"/>
            <w:bookmarkStart w:id="109" w:name="_Toc53962436"/>
            <w:proofErr w:type="spellStart"/>
            <w:r w:rsidRPr="00112947">
              <w:rPr>
                <w:b w:val="0"/>
                <w:bCs w:val="0"/>
              </w:rPr>
              <w:t>наставничества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05"/>
            <w:bookmarkEnd w:id="106"/>
            <w:bookmarkEnd w:id="107"/>
            <w:bookmarkEnd w:id="108"/>
            <w:bookmarkEnd w:id="109"/>
          </w:p>
        </w:tc>
        <w:tc>
          <w:tcPr>
            <w:tcW w:w="5044" w:type="dxa"/>
          </w:tcPr>
          <w:p w:rsidR="00C67FA2" w:rsidRPr="00C67FA2" w:rsidRDefault="00C67FA2" w:rsidP="00D5468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10" w:name="_Toc53960871"/>
            <w:bookmarkStart w:id="111" w:name="_Toc53961896"/>
            <w:bookmarkStart w:id="112" w:name="_Toc53962277"/>
            <w:bookmarkStart w:id="113" w:name="_Toc53962331"/>
            <w:bookmarkStart w:id="114" w:name="_Toc53962437"/>
            <w:r w:rsidRPr="00C67FA2">
              <w:rPr>
                <w:b w:val="0"/>
                <w:bCs w:val="0"/>
                <w:lang w:val="ru-RU"/>
              </w:rPr>
              <w:t>Анкетирование.</w:t>
            </w:r>
            <w:r w:rsidRPr="00C67FA2">
              <w:rPr>
                <w:b w:val="0"/>
                <w:bCs w:val="0"/>
                <w:lang w:val="ru-RU"/>
              </w:rPr>
              <w:tab/>
              <w:t xml:space="preserve">Листы </w:t>
            </w:r>
            <w:r w:rsidRPr="00C67FA2">
              <w:rPr>
                <w:b w:val="0"/>
                <w:bCs w:val="0"/>
                <w:spacing w:val="-4"/>
                <w:lang w:val="ru-RU"/>
              </w:rPr>
              <w:t xml:space="preserve">опроса. </w:t>
            </w:r>
            <w:r w:rsidRPr="00C67FA2">
              <w:rPr>
                <w:b w:val="0"/>
                <w:bCs w:val="0"/>
                <w:lang w:val="ru-RU"/>
              </w:rPr>
              <w:t>Использование базы</w:t>
            </w:r>
            <w:r w:rsidRPr="00C67FA2">
              <w:rPr>
                <w:b w:val="0"/>
                <w:bCs w:val="0"/>
                <w:spacing w:val="-3"/>
                <w:lang w:val="ru-RU"/>
              </w:rPr>
              <w:t xml:space="preserve"> </w:t>
            </w:r>
            <w:r w:rsidRPr="00C67FA2">
              <w:rPr>
                <w:b w:val="0"/>
                <w:bCs w:val="0"/>
                <w:lang w:val="ru-RU"/>
              </w:rPr>
              <w:t>наставляемых.</w:t>
            </w:r>
            <w:bookmarkEnd w:id="110"/>
            <w:bookmarkEnd w:id="111"/>
            <w:bookmarkEnd w:id="112"/>
            <w:bookmarkEnd w:id="113"/>
            <w:bookmarkEnd w:id="114"/>
          </w:p>
        </w:tc>
      </w:tr>
      <w:tr w:rsidR="00C67FA2" w:rsidTr="00D5468E">
        <w:tc>
          <w:tcPr>
            <w:tcW w:w="5044" w:type="dxa"/>
          </w:tcPr>
          <w:p w:rsidR="00C67FA2" w:rsidRPr="00112947" w:rsidRDefault="00C67FA2" w:rsidP="00D5468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15" w:name="_Toc53960872"/>
            <w:bookmarkStart w:id="116" w:name="_Toc53961897"/>
            <w:bookmarkStart w:id="117" w:name="_Toc53962278"/>
            <w:bookmarkStart w:id="118" w:name="_Toc53962332"/>
            <w:bookmarkStart w:id="119" w:name="_Toc53962438"/>
            <w:proofErr w:type="spellStart"/>
            <w:r w:rsidRPr="00112947">
              <w:rPr>
                <w:b w:val="0"/>
                <w:bCs w:val="0"/>
              </w:rPr>
              <w:t>Формирование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пар</w:t>
            </w:r>
            <w:proofErr w:type="spellEnd"/>
            <w:r w:rsidRPr="00112947">
              <w:rPr>
                <w:b w:val="0"/>
                <w:bCs w:val="0"/>
              </w:rPr>
              <w:t xml:space="preserve">, </w:t>
            </w:r>
            <w:proofErr w:type="spellStart"/>
            <w:r w:rsidRPr="00112947">
              <w:rPr>
                <w:b w:val="0"/>
                <w:bCs w:val="0"/>
              </w:rPr>
              <w:t>групп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15"/>
            <w:bookmarkEnd w:id="116"/>
            <w:bookmarkEnd w:id="117"/>
            <w:bookmarkEnd w:id="118"/>
            <w:bookmarkEnd w:id="119"/>
          </w:p>
        </w:tc>
        <w:tc>
          <w:tcPr>
            <w:tcW w:w="5044" w:type="dxa"/>
          </w:tcPr>
          <w:p w:rsidR="00C67FA2" w:rsidRPr="00C67FA2" w:rsidRDefault="00C67FA2" w:rsidP="00D5468E">
            <w:pPr>
              <w:pStyle w:val="TableParagraph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После</w:t>
            </w:r>
            <w:r w:rsidRPr="00C67FA2">
              <w:rPr>
                <w:sz w:val="24"/>
                <w:lang w:val="ru-RU"/>
              </w:rPr>
              <w:tab/>
              <w:t>личных</w:t>
            </w:r>
            <w:r w:rsidRPr="00C67FA2">
              <w:rPr>
                <w:sz w:val="24"/>
                <w:lang w:val="ru-RU"/>
              </w:rPr>
              <w:tab/>
              <w:t>встреч,</w:t>
            </w:r>
            <w:r w:rsidRPr="00C67FA2">
              <w:rPr>
                <w:sz w:val="24"/>
                <w:lang w:val="ru-RU"/>
              </w:rPr>
              <w:tab/>
              <w:t>обсуждения</w:t>
            </w:r>
          </w:p>
          <w:p w:rsidR="00C67FA2" w:rsidRPr="00C67FA2" w:rsidRDefault="00C67FA2" w:rsidP="00D5468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0" w:name="_Toc53960873"/>
            <w:bookmarkStart w:id="121" w:name="_Toc53961898"/>
            <w:bookmarkStart w:id="122" w:name="_Toc53962279"/>
            <w:bookmarkStart w:id="123" w:name="_Toc53962333"/>
            <w:bookmarkStart w:id="124" w:name="_Toc53962439"/>
            <w:r w:rsidRPr="00C67FA2">
              <w:rPr>
                <w:b w:val="0"/>
                <w:bCs w:val="0"/>
                <w:lang w:val="ru-RU"/>
              </w:rPr>
              <w:t>вопросов.</w:t>
            </w:r>
            <w:bookmarkEnd w:id="120"/>
            <w:bookmarkEnd w:id="121"/>
            <w:bookmarkEnd w:id="122"/>
            <w:bookmarkEnd w:id="123"/>
            <w:bookmarkEnd w:id="124"/>
            <w:r w:rsidRPr="00C67FA2">
              <w:rPr>
                <w:b w:val="0"/>
                <w:bCs w:val="0"/>
                <w:lang w:val="ru-RU"/>
              </w:rPr>
              <w:t xml:space="preserve"> </w:t>
            </w:r>
          </w:p>
        </w:tc>
      </w:tr>
      <w:tr w:rsidR="00C67FA2" w:rsidTr="00D5468E">
        <w:tc>
          <w:tcPr>
            <w:tcW w:w="5044" w:type="dxa"/>
          </w:tcPr>
          <w:p w:rsidR="00C67FA2" w:rsidRPr="00C67FA2" w:rsidRDefault="00C67FA2" w:rsidP="00D5468E">
            <w:pPr>
              <w:pStyle w:val="TableParagraph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Наставляемый улучшает </w:t>
            </w:r>
            <w:r w:rsidRPr="00C67FA2">
              <w:rPr>
                <w:spacing w:val="-5"/>
                <w:sz w:val="24"/>
                <w:lang w:val="ru-RU"/>
              </w:rPr>
              <w:t xml:space="preserve">свои </w:t>
            </w:r>
            <w:r w:rsidRPr="00C67FA2">
              <w:rPr>
                <w:sz w:val="24"/>
                <w:lang w:val="ru-RU"/>
              </w:rPr>
              <w:t>образовательные результаты, о</w:t>
            </w:r>
            <w:r w:rsidRPr="00C67FA2">
              <w:rPr>
                <w:spacing w:val="-9"/>
                <w:sz w:val="24"/>
                <w:lang w:val="ru-RU"/>
              </w:rPr>
              <w:t xml:space="preserve">н </w:t>
            </w:r>
            <w:r w:rsidRPr="00C67FA2">
              <w:rPr>
                <w:sz w:val="24"/>
                <w:lang w:val="ru-RU"/>
              </w:rPr>
              <w:t xml:space="preserve">интегрирован в школьное </w:t>
            </w:r>
            <w:r w:rsidRPr="00C67FA2">
              <w:rPr>
                <w:spacing w:val="-3"/>
                <w:sz w:val="24"/>
                <w:lang w:val="ru-RU"/>
              </w:rPr>
              <w:t xml:space="preserve">сообщество, </w:t>
            </w:r>
            <w:r w:rsidRPr="00C67FA2">
              <w:rPr>
                <w:sz w:val="24"/>
                <w:lang w:val="ru-RU"/>
              </w:rPr>
              <w:t>повышена мотивация и</w:t>
            </w:r>
            <w:r w:rsidRPr="00C67FA2">
              <w:rPr>
                <w:spacing w:val="-5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осознанность.</w:t>
            </w:r>
          </w:p>
        </w:tc>
        <w:tc>
          <w:tcPr>
            <w:tcW w:w="5044" w:type="dxa"/>
          </w:tcPr>
          <w:p w:rsidR="00C67FA2" w:rsidRPr="00C67FA2" w:rsidRDefault="00C67FA2" w:rsidP="00D5468E">
            <w:pPr>
              <w:pStyle w:val="TableParagraph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Предоставление</w:t>
            </w:r>
            <w:r w:rsidRPr="00C67FA2">
              <w:rPr>
                <w:sz w:val="24"/>
                <w:lang w:val="ru-RU"/>
              </w:rPr>
              <w:tab/>
              <w:t>конкретных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3"/>
                <w:sz w:val="24"/>
                <w:lang w:val="ru-RU"/>
              </w:rPr>
              <w:t xml:space="preserve">результатов </w:t>
            </w:r>
            <w:r w:rsidRPr="00C67FA2">
              <w:rPr>
                <w:sz w:val="24"/>
                <w:lang w:val="ru-RU"/>
              </w:rPr>
              <w:t>взаимодействия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  <w:t>(проект,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3"/>
                <w:sz w:val="24"/>
                <w:lang w:val="ru-RU"/>
              </w:rPr>
              <w:t>улучшение</w:t>
            </w:r>
          </w:p>
          <w:p w:rsidR="00C67FA2" w:rsidRPr="00C67FA2" w:rsidRDefault="00C67FA2" w:rsidP="00D5468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25" w:name="_Toc53960874"/>
            <w:bookmarkStart w:id="126" w:name="_Toc53961899"/>
            <w:bookmarkStart w:id="127" w:name="_Toc53962280"/>
            <w:bookmarkStart w:id="128" w:name="_Toc53962334"/>
            <w:bookmarkStart w:id="129" w:name="_Toc53962440"/>
            <w:r w:rsidRPr="00C67FA2">
              <w:rPr>
                <w:b w:val="0"/>
                <w:bCs w:val="0"/>
                <w:lang w:val="ru-RU"/>
              </w:rPr>
              <w:t>показателей). Улучшение образовательных результатов, посещаемости.</w:t>
            </w:r>
            <w:bookmarkEnd w:id="125"/>
            <w:bookmarkEnd w:id="126"/>
            <w:bookmarkEnd w:id="127"/>
            <w:bookmarkEnd w:id="128"/>
            <w:bookmarkEnd w:id="129"/>
          </w:p>
        </w:tc>
      </w:tr>
      <w:tr w:rsidR="00C67FA2" w:rsidTr="00D5468E">
        <w:tc>
          <w:tcPr>
            <w:tcW w:w="5044" w:type="dxa"/>
          </w:tcPr>
          <w:p w:rsidR="00C67FA2" w:rsidRPr="00112947" w:rsidRDefault="00C67FA2" w:rsidP="00D5468E">
            <w:pPr>
              <w:pStyle w:val="TableParagraph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Рефлексия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формы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наставничества</w:t>
            </w:r>
            <w:proofErr w:type="spellEnd"/>
            <w:r w:rsidRPr="00112947">
              <w:rPr>
                <w:sz w:val="24"/>
              </w:rPr>
              <w:t>.</w:t>
            </w:r>
          </w:p>
        </w:tc>
        <w:tc>
          <w:tcPr>
            <w:tcW w:w="5044" w:type="dxa"/>
          </w:tcPr>
          <w:p w:rsidR="00C67FA2" w:rsidRPr="00112947" w:rsidRDefault="00C67FA2" w:rsidP="00D5468E">
            <w:pPr>
              <w:pStyle w:val="TableParagraph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proofErr w:type="spellStart"/>
            <w:r w:rsidRPr="00112947">
              <w:rPr>
                <w:sz w:val="24"/>
              </w:rPr>
              <w:t>Анализ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эффективности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реализации</w:t>
            </w:r>
            <w:proofErr w:type="spellEnd"/>
            <w:r w:rsidRPr="00112947">
              <w:rPr>
                <w:sz w:val="24"/>
              </w:rPr>
              <w:t xml:space="preserve"> </w:t>
            </w:r>
            <w:proofErr w:type="spellStart"/>
            <w:r w:rsidRPr="00112947">
              <w:rPr>
                <w:sz w:val="24"/>
              </w:rPr>
              <w:t>программы</w:t>
            </w:r>
            <w:proofErr w:type="spellEnd"/>
            <w:r w:rsidRPr="00112947">
              <w:rPr>
                <w:sz w:val="24"/>
              </w:rPr>
              <w:t>.</w:t>
            </w:r>
          </w:p>
        </w:tc>
      </w:tr>
      <w:tr w:rsidR="00C67FA2" w:rsidTr="00D5468E">
        <w:tc>
          <w:tcPr>
            <w:tcW w:w="5044" w:type="dxa"/>
          </w:tcPr>
          <w:p w:rsidR="00C67FA2" w:rsidRPr="00C67FA2" w:rsidRDefault="00C67FA2" w:rsidP="00D5468E">
            <w:pPr>
              <w:pStyle w:val="TableParagraph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Наставник</w:t>
            </w:r>
            <w:r w:rsidRPr="00C67FA2">
              <w:rPr>
                <w:sz w:val="24"/>
                <w:lang w:val="ru-RU"/>
              </w:rPr>
              <w:tab/>
              <w:t>получает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  <w:t>уважаемый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7"/>
                <w:sz w:val="24"/>
                <w:lang w:val="ru-RU"/>
              </w:rPr>
              <w:t xml:space="preserve">и </w:t>
            </w:r>
            <w:r w:rsidRPr="00C67FA2">
              <w:rPr>
                <w:sz w:val="24"/>
                <w:lang w:val="ru-RU"/>
              </w:rPr>
              <w:t>заслуженный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  <w:t>статус.</w:t>
            </w:r>
            <w:r w:rsidRPr="00C67FA2">
              <w:rPr>
                <w:sz w:val="24"/>
                <w:lang w:val="ru-RU"/>
              </w:rPr>
              <w:tab/>
              <w:t>Чувствует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5"/>
                <w:sz w:val="24"/>
                <w:lang w:val="ru-RU"/>
              </w:rPr>
              <w:t>свою</w:t>
            </w:r>
          </w:p>
          <w:p w:rsidR="00C67FA2" w:rsidRPr="00C67FA2" w:rsidRDefault="00C67FA2" w:rsidP="00D5468E">
            <w:pPr>
              <w:pStyle w:val="1"/>
              <w:ind w:left="0"/>
              <w:outlineLvl w:val="0"/>
              <w:rPr>
                <w:b w:val="0"/>
                <w:bCs w:val="0"/>
                <w:lang w:val="ru-RU"/>
              </w:rPr>
            </w:pPr>
            <w:bookmarkStart w:id="130" w:name="_Toc53960875"/>
            <w:bookmarkStart w:id="131" w:name="_Toc53961900"/>
            <w:bookmarkStart w:id="132" w:name="_Toc53962281"/>
            <w:bookmarkStart w:id="133" w:name="_Toc53962335"/>
            <w:bookmarkStart w:id="134" w:name="_Toc53962441"/>
            <w:r w:rsidRPr="00C67FA2">
              <w:rPr>
                <w:b w:val="0"/>
                <w:bCs w:val="0"/>
                <w:lang w:val="ru-RU"/>
              </w:rPr>
              <w:t>причастность школьному сообществу.</w:t>
            </w:r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5044" w:type="dxa"/>
          </w:tcPr>
          <w:p w:rsidR="00C67FA2" w:rsidRPr="00112947" w:rsidRDefault="00C67FA2" w:rsidP="00D5468E">
            <w:pPr>
              <w:pStyle w:val="1"/>
              <w:ind w:left="0"/>
              <w:outlineLvl w:val="0"/>
              <w:rPr>
                <w:b w:val="0"/>
                <w:bCs w:val="0"/>
              </w:rPr>
            </w:pPr>
            <w:bookmarkStart w:id="135" w:name="_Toc53960876"/>
            <w:bookmarkStart w:id="136" w:name="_Toc53961901"/>
            <w:bookmarkStart w:id="137" w:name="_Toc53962282"/>
            <w:bookmarkStart w:id="138" w:name="_Toc53962336"/>
            <w:bookmarkStart w:id="139" w:name="_Toc53962442"/>
            <w:proofErr w:type="spellStart"/>
            <w:r w:rsidRPr="00112947">
              <w:rPr>
                <w:b w:val="0"/>
                <w:bCs w:val="0"/>
              </w:rPr>
              <w:t>Поощрение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на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ученической</w:t>
            </w:r>
            <w:proofErr w:type="spellEnd"/>
            <w:r w:rsidRPr="00112947">
              <w:rPr>
                <w:b w:val="0"/>
                <w:bCs w:val="0"/>
              </w:rPr>
              <w:t xml:space="preserve"> </w:t>
            </w:r>
            <w:proofErr w:type="spellStart"/>
            <w:r w:rsidRPr="00112947">
              <w:rPr>
                <w:b w:val="0"/>
                <w:bCs w:val="0"/>
              </w:rPr>
              <w:t>конференции</w:t>
            </w:r>
            <w:proofErr w:type="spellEnd"/>
            <w:r w:rsidRPr="00112947">
              <w:rPr>
                <w:b w:val="0"/>
                <w:bCs w:val="0"/>
              </w:rPr>
              <w:t>.</w:t>
            </w:r>
            <w:bookmarkEnd w:id="135"/>
            <w:bookmarkEnd w:id="136"/>
            <w:bookmarkEnd w:id="137"/>
            <w:bookmarkEnd w:id="138"/>
            <w:bookmarkEnd w:id="139"/>
          </w:p>
        </w:tc>
      </w:tr>
    </w:tbl>
    <w:p w:rsidR="00C67FA2" w:rsidRDefault="00C67FA2" w:rsidP="00C67FA2">
      <w:pPr>
        <w:pStyle w:val="1"/>
      </w:pPr>
    </w:p>
    <w:p w:rsidR="00C67FA2" w:rsidRDefault="00C67FA2" w:rsidP="00C67FA2">
      <w:pPr>
        <w:pStyle w:val="a3"/>
        <w:spacing w:before="3"/>
        <w:rPr>
          <w:b/>
        </w:rPr>
      </w:pPr>
    </w:p>
    <w:p w:rsidR="00C67FA2" w:rsidRPr="00112947" w:rsidRDefault="00C67FA2" w:rsidP="00C67FA2">
      <w:pPr>
        <w:pStyle w:val="a7"/>
        <w:numPr>
          <w:ilvl w:val="1"/>
          <w:numId w:val="34"/>
        </w:numPr>
        <w:tabs>
          <w:tab w:val="left" w:pos="1534"/>
          <w:tab w:val="left" w:pos="1535"/>
        </w:tabs>
        <w:spacing w:before="90"/>
        <w:rPr>
          <w:b/>
          <w:sz w:val="24"/>
        </w:rPr>
      </w:pPr>
      <w:r w:rsidRPr="00112947">
        <w:rPr>
          <w:b/>
          <w:sz w:val="24"/>
        </w:rPr>
        <w:t>Форма наставничества «Учитель – учитель».</w:t>
      </w:r>
    </w:p>
    <w:p w:rsidR="00C67FA2" w:rsidRDefault="00C67FA2" w:rsidP="00C67FA2">
      <w:pPr>
        <w:pStyle w:val="a3"/>
        <w:spacing w:before="7"/>
        <w:rPr>
          <w:b/>
          <w:sz w:val="23"/>
        </w:rPr>
      </w:pPr>
    </w:p>
    <w:p w:rsidR="00C67FA2" w:rsidRDefault="00C67FA2" w:rsidP="00C67FA2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 xml:space="preserve">разносторонняя поддержка для успешного закрепления на месте работы </w:t>
      </w:r>
      <w:r>
        <w:lastRenderedPageBreak/>
        <w:t>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C67FA2" w:rsidRDefault="00C67FA2" w:rsidP="00C67FA2">
      <w:pPr>
        <w:pStyle w:val="a3"/>
        <w:spacing w:before="4"/>
      </w:pPr>
    </w:p>
    <w:p w:rsidR="00C67FA2" w:rsidRDefault="00C67FA2" w:rsidP="00C67FA2">
      <w:pPr>
        <w:pStyle w:val="1"/>
        <w:spacing w:before="1" w:line="274" w:lineRule="exact"/>
      </w:pPr>
      <w:bookmarkStart w:id="140" w:name="_Toc53960877"/>
      <w:bookmarkStart w:id="141" w:name="_Toc53961902"/>
      <w:bookmarkStart w:id="142" w:name="_Toc53962283"/>
      <w:bookmarkStart w:id="143" w:name="_Toc53962337"/>
      <w:bookmarkStart w:id="144" w:name="_Toc53962443"/>
      <w:r>
        <w:t>Задачи:</w:t>
      </w:r>
      <w:bookmarkEnd w:id="140"/>
      <w:bookmarkEnd w:id="141"/>
      <w:bookmarkEnd w:id="142"/>
      <w:bookmarkEnd w:id="143"/>
      <w:bookmarkEnd w:id="144"/>
    </w:p>
    <w:p w:rsidR="00C67FA2" w:rsidRDefault="00C67FA2" w:rsidP="00C67FA2">
      <w:pPr>
        <w:pStyle w:val="a7"/>
        <w:numPr>
          <w:ilvl w:val="0"/>
          <w:numId w:val="7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C67FA2" w:rsidRDefault="00C67FA2" w:rsidP="00C67FA2">
      <w:pPr>
        <w:pStyle w:val="a7"/>
        <w:numPr>
          <w:ilvl w:val="0"/>
          <w:numId w:val="7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:rsidR="00C67FA2" w:rsidRDefault="00C67FA2" w:rsidP="00C67FA2">
      <w:pPr>
        <w:pStyle w:val="a7"/>
        <w:numPr>
          <w:ilvl w:val="0"/>
          <w:numId w:val="7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C67FA2" w:rsidRDefault="00C67FA2" w:rsidP="00C67FA2">
      <w:pPr>
        <w:pStyle w:val="a7"/>
        <w:numPr>
          <w:ilvl w:val="0"/>
          <w:numId w:val="7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C67FA2" w:rsidRDefault="00C67FA2" w:rsidP="00C67FA2">
      <w:pPr>
        <w:pStyle w:val="a7"/>
        <w:numPr>
          <w:ilvl w:val="0"/>
          <w:numId w:val="7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:rsidR="00C67FA2" w:rsidRDefault="00C67FA2" w:rsidP="00C67FA2">
      <w:pPr>
        <w:pStyle w:val="a3"/>
        <w:spacing w:before="3"/>
      </w:pPr>
    </w:p>
    <w:p w:rsidR="00C67FA2" w:rsidRDefault="00C67FA2" w:rsidP="00C67FA2">
      <w:pPr>
        <w:pStyle w:val="1"/>
        <w:spacing w:line="274" w:lineRule="exact"/>
      </w:pPr>
      <w:bookmarkStart w:id="145" w:name="_Toc53960878"/>
      <w:bookmarkStart w:id="146" w:name="_Toc53961903"/>
      <w:bookmarkStart w:id="147" w:name="_Toc53962284"/>
      <w:bookmarkStart w:id="148" w:name="_Toc53962338"/>
      <w:bookmarkStart w:id="149" w:name="_Toc53962444"/>
      <w:r>
        <w:t>Результат:</w:t>
      </w:r>
      <w:bookmarkEnd w:id="145"/>
      <w:bookmarkEnd w:id="146"/>
      <w:bookmarkEnd w:id="147"/>
      <w:bookmarkEnd w:id="148"/>
      <w:bookmarkEnd w:id="149"/>
    </w:p>
    <w:p w:rsidR="00C67FA2" w:rsidRDefault="00C67FA2" w:rsidP="00C67FA2">
      <w:pPr>
        <w:pStyle w:val="a7"/>
        <w:numPr>
          <w:ilvl w:val="0"/>
          <w:numId w:val="6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:rsidR="00C67FA2" w:rsidRDefault="00C67FA2" w:rsidP="00C67FA2">
      <w:pPr>
        <w:pStyle w:val="a7"/>
        <w:numPr>
          <w:ilvl w:val="0"/>
          <w:numId w:val="6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C67FA2" w:rsidRDefault="00C67FA2" w:rsidP="00C67FA2">
      <w:pPr>
        <w:pStyle w:val="a7"/>
        <w:numPr>
          <w:ilvl w:val="0"/>
          <w:numId w:val="6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:rsidR="00C67FA2" w:rsidRDefault="00C67FA2" w:rsidP="00C67FA2">
      <w:pPr>
        <w:pStyle w:val="a7"/>
        <w:numPr>
          <w:ilvl w:val="0"/>
          <w:numId w:val="6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:rsidR="00C67FA2" w:rsidRPr="00112947" w:rsidRDefault="00C67FA2" w:rsidP="00C67FA2">
      <w:pPr>
        <w:pStyle w:val="a7"/>
        <w:numPr>
          <w:ilvl w:val="0"/>
          <w:numId w:val="6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C67FA2" w:rsidRDefault="00C67FA2" w:rsidP="00C67FA2">
      <w:pPr>
        <w:pStyle w:val="a7"/>
        <w:numPr>
          <w:ilvl w:val="0"/>
          <w:numId w:val="6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:rsidR="00C67FA2" w:rsidRDefault="00C67FA2" w:rsidP="00C67FA2">
      <w:pPr>
        <w:pStyle w:val="a7"/>
        <w:numPr>
          <w:ilvl w:val="0"/>
          <w:numId w:val="6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:rsidR="00C67FA2" w:rsidRDefault="00C67FA2" w:rsidP="00C67FA2">
      <w:pPr>
        <w:pStyle w:val="a7"/>
        <w:numPr>
          <w:ilvl w:val="0"/>
          <w:numId w:val="6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:rsidR="00C67FA2" w:rsidRDefault="00C67FA2" w:rsidP="00C67FA2">
      <w:pPr>
        <w:spacing w:line="258" w:lineRule="exact"/>
        <w:rPr>
          <w:sz w:val="24"/>
        </w:rPr>
      </w:pPr>
    </w:p>
    <w:p w:rsidR="00C67FA2" w:rsidRDefault="00C67FA2" w:rsidP="00C67FA2">
      <w:pPr>
        <w:pStyle w:val="1"/>
        <w:spacing w:before="198"/>
        <w:ind w:left="889"/>
      </w:pPr>
      <w:bookmarkStart w:id="150" w:name="_Toc53960879"/>
      <w:bookmarkStart w:id="151" w:name="_Toc53961904"/>
    </w:p>
    <w:p w:rsidR="00C67FA2" w:rsidRDefault="00C67FA2" w:rsidP="00C67FA2">
      <w:pPr>
        <w:pStyle w:val="1"/>
        <w:spacing w:before="198"/>
        <w:ind w:left="889"/>
      </w:pPr>
    </w:p>
    <w:p w:rsidR="00C67FA2" w:rsidRDefault="00C67FA2" w:rsidP="00C67FA2">
      <w:pPr>
        <w:pStyle w:val="1"/>
        <w:spacing w:before="198"/>
        <w:ind w:left="889"/>
      </w:pPr>
    </w:p>
    <w:p w:rsidR="00C67FA2" w:rsidRDefault="00C67FA2" w:rsidP="00C67FA2">
      <w:pPr>
        <w:pStyle w:val="1"/>
        <w:spacing w:before="198"/>
        <w:ind w:left="889"/>
      </w:pPr>
    </w:p>
    <w:p w:rsidR="00C67FA2" w:rsidRDefault="00C67FA2" w:rsidP="00C67FA2">
      <w:pPr>
        <w:pStyle w:val="1"/>
        <w:spacing w:before="198"/>
        <w:ind w:left="889"/>
      </w:pPr>
    </w:p>
    <w:p w:rsidR="00C67FA2" w:rsidRDefault="00C67FA2" w:rsidP="00C67FA2">
      <w:pPr>
        <w:pStyle w:val="1"/>
        <w:spacing w:before="198"/>
        <w:ind w:left="889"/>
      </w:pPr>
    </w:p>
    <w:p w:rsidR="00C67FA2" w:rsidRDefault="00C67FA2" w:rsidP="00C67FA2">
      <w:pPr>
        <w:pStyle w:val="1"/>
        <w:spacing w:before="198"/>
        <w:ind w:left="889"/>
      </w:pPr>
    </w:p>
    <w:p w:rsidR="00C67FA2" w:rsidRDefault="00C67FA2" w:rsidP="00C67FA2">
      <w:pPr>
        <w:pStyle w:val="1"/>
        <w:spacing w:before="198"/>
        <w:ind w:left="889"/>
      </w:pPr>
    </w:p>
    <w:p w:rsidR="00C67FA2" w:rsidRDefault="00C67FA2" w:rsidP="00C67FA2">
      <w:pPr>
        <w:pStyle w:val="1"/>
        <w:spacing w:before="198"/>
        <w:ind w:left="889"/>
      </w:pPr>
    </w:p>
    <w:p w:rsidR="00C67FA2" w:rsidRDefault="00C67FA2" w:rsidP="00C67FA2">
      <w:pPr>
        <w:pStyle w:val="1"/>
        <w:spacing w:before="198"/>
        <w:ind w:left="889"/>
      </w:pPr>
    </w:p>
    <w:p w:rsidR="00C67FA2" w:rsidRDefault="00C67FA2" w:rsidP="00C67FA2">
      <w:pPr>
        <w:pStyle w:val="1"/>
        <w:spacing w:before="198"/>
        <w:ind w:left="889"/>
      </w:pPr>
    </w:p>
    <w:p w:rsidR="00C67FA2" w:rsidRDefault="00C67FA2" w:rsidP="00C67FA2">
      <w:pPr>
        <w:pStyle w:val="1"/>
        <w:spacing w:before="198"/>
        <w:ind w:left="889"/>
      </w:pPr>
      <w:bookmarkStart w:id="152" w:name="_Toc53962285"/>
      <w:bookmarkStart w:id="153" w:name="_Toc53962339"/>
      <w:bookmarkStart w:id="154" w:name="_Toc53962445"/>
      <w:r>
        <w:t>Характеристика участников формы наставничества «Учитель – учитель»</w:t>
      </w:r>
      <w:bookmarkEnd w:id="150"/>
      <w:bookmarkEnd w:id="151"/>
      <w:bookmarkEnd w:id="152"/>
      <w:bookmarkEnd w:id="153"/>
      <w:bookmarkEnd w:id="154"/>
    </w:p>
    <w:p w:rsidR="00C67FA2" w:rsidRDefault="00C67FA2" w:rsidP="00C67FA2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C67FA2" w:rsidTr="00D5468E">
        <w:trPr>
          <w:trHeight w:val="275"/>
        </w:trPr>
        <w:tc>
          <w:tcPr>
            <w:tcW w:w="4604" w:type="dxa"/>
            <w:gridSpan w:val="2"/>
            <w:vMerge w:val="restart"/>
          </w:tcPr>
          <w:p w:rsidR="00C67FA2" w:rsidRDefault="00C67FA2" w:rsidP="00D5468E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C67FA2" w:rsidRDefault="00C67FA2" w:rsidP="00D5468E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C67FA2" w:rsidTr="00D5468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C67FA2" w:rsidRDefault="00C67FA2" w:rsidP="00D5468E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C67FA2" w:rsidRDefault="00C67FA2" w:rsidP="00D5468E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C67FA2" w:rsidTr="00D5468E">
        <w:trPr>
          <w:trHeight w:val="4192"/>
        </w:trPr>
        <w:tc>
          <w:tcPr>
            <w:tcW w:w="4604" w:type="dxa"/>
            <w:gridSpan w:val="2"/>
          </w:tcPr>
          <w:p w:rsidR="00C67FA2" w:rsidRPr="00C67FA2" w:rsidRDefault="00C67FA2" w:rsidP="00C67FA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Опытный педагог, </w:t>
            </w:r>
            <w:r w:rsidRPr="00C67FA2">
              <w:rPr>
                <w:spacing w:val="-13"/>
                <w:sz w:val="24"/>
                <w:lang w:val="ru-RU"/>
              </w:rPr>
              <w:t xml:space="preserve">имеющий </w:t>
            </w:r>
            <w:r w:rsidRPr="00C67FA2">
              <w:rPr>
                <w:sz w:val="24"/>
                <w:lang w:val="ru-RU"/>
              </w:rPr>
              <w:t>профессиональные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4"/>
                <w:sz w:val="24"/>
                <w:lang w:val="ru-RU"/>
              </w:rPr>
              <w:t xml:space="preserve">успехи </w:t>
            </w:r>
            <w:r w:rsidRPr="00C67FA2">
              <w:rPr>
                <w:sz w:val="24"/>
                <w:lang w:val="ru-RU"/>
              </w:rPr>
              <w:t>(победитель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3"/>
                <w:sz w:val="24"/>
                <w:lang w:val="ru-RU"/>
              </w:rPr>
              <w:t xml:space="preserve">различных </w:t>
            </w:r>
            <w:r w:rsidRPr="00C67FA2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C67FA2">
              <w:rPr>
                <w:spacing w:val="-11"/>
                <w:sz w:val="24"/>
                <w:lang w:val="ru-RU"/>
              </w:rPr>
              <w:t xml:space="preserve">и </w:t>
            </w:r>
            <w:r w:rsidRPr="00C67FA2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C67FA2">
              <w:rPr>
                <w:sz w:val="24"/>
                <w:lang w:val="ru-RU"/>
              </w:rPr>
              <w:t>вебинаров</w:t>
            </w:r>
            <w:proofErr w:type="spellEnd"/>
            <w:r w:rsidRPr="00C67FA2">
              <w:rPr>
                <w:sz w:val="24"/>
                <w:lang w:val="ru-RU"/>
              </w:rPr>
              <w:t xml:space="preserve"> и семинаров).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Педагог, склонный к </w:t>
            </w:r>
            <w:r w:rsidRPr="00C67FA2">
              <w:rPr>
                <w:spacing w:val="-11"/>
                <w:sz w:val="24"/>
                <w:lang w:val="ru-RU"/>
              </w:rPr>
              <w:t xml:space="preserve">активной </w:t>
            </w:r>
            <w:r w:rsidRPr="00C67FA2">
              <w:rPr>
                <w:sz w:val="24"/>
                <w:lang w:val="ru-RU"/>
              </w:rPr>
              <w:t xml:space="preserve">общественной работе, </w:t>
            </w:r>
            <w:r w:rsidRPr="00C67FA2">
              <w:rPr>
                <w:spacing w:val="-3"/>
                <w:sz w:val="24"/>
                <w:lang w:val="ru-RU"/>
              </w:rPr>
              <w:t xml:space="preserve">лояльный </w:t>
            </w:r>
            <w:r w:rsidRPr="00C67FA2">
              <w:rPr>
                <w:sz w:val="24"/>
                <w:lang w:val="ru-RU"/>
              </w:rPr>
              <w:t>участник педагогического и школьного</w:t>
            </w:r>
            <w:r w:rsidRPr="00C67FA2">
              <w:rPr>
                <w:spacing w:val="-1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сообществ.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Педагог, обладающий </w:t>
            </w:r>
            <w:r w:rsidRPr="00C67FA2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C67FA2">
              <w:rPr>
                <w:sz w:val="24"/>
                <w:lang w:val="ru-RU"/>
              </w:rPr>
              <w:t>организационными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6"/>
                <w:sz w:val="24"/>
                <w:lang w:val="ru-RU"/>
              </w:rPr>
              <w:t xml:space="preserve">и </w:t>
            </w:r>
            <w:r w:rsidRPr="00C67FA2">
              <w:rPr>
                <w:sz w:val="24"/>
                <w:lang w:val="ru-RU"/>
              </w:rPr>
              <w:t>коммуникативными</w:t>
            </w:r>
            <w:r w:rsidRPr="00C67FA2">
              <w:rPr>
                <w:spacing w:val="40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навыками,</w:t>
            </w:r>
          </w:p>
          <w:p w:rsidR="00C67FA2" w:rsidRDefault="00C67FA2" w:rsidP="00D5468E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C67FA2" w:rsidRPr="00C67FA2" w:rsidRDefault="00C67FA2" w:rsidP="00D5468E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Имеет малый опыт работы (от 0 до 3 лет),</w:t>
            </w:r>
          </w:p>
          <w:p w:rsidR="00C67FA2" w:rsidRPr="00C67FA2" w:rsidRDefault="00C67FA2" w:rsidP="00D5468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испытывающий трудности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8"/>
                <w:sz w:val="24"/>
                <w:lang w:val="ru-RU"/>
              </w:rPr>
              <w:t xml:space="preserve">с </w:t>
            </w:r>
            <w:r w:rsidRPr="00C67FA2">
              <w:rPr>
                <w:sz w:val="24"/>
                <w:lang w:val="ru-RU"/>
              </w:rPr>
              <w:t>организацией</w:t>
            </w:r>
          </w:p>
          <w:p w:rsidR="00C67FA2" w:rsidRPr="00C67FA2" w:rsidRDefault="00C67FA2" w:rsidP="00D5468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C67FA2" w:rsidRDefault="00C67FA2" w:rsidP="00D5468E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C67FA2" w:rsidRPr="00C67FA2" w:rsidRDefault="00C67FA2" w:rsidP="00D5468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Специалист, находящийся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7"/>
                <w:sz w:val="24"/>
                <w:lang w:val="ru-RU"/>
              </w:rPr>
              <w:t xml:space="preserve">в </w:t>
            </w:r>
            <w:r w:rsidRPr="00C67FA2">
              <w:rPr>
                <w:sz w:val="24"/>
                <w:lang w:val="ru-RU"/>
              </w:rPr>
              <w:t>процессе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3"/>
                <w:sz w:val="24"/>
                <w:lang w:val="ru-RU"/>
              </w:rPr>
              <w:t xml:space="preserve">адаптации </w:t>
            </w:r>
            <w:r w:rsidRPr="00C67FA2">
              <w:rPr>
                <w:sz w:val="24"/>
                <w:lang w:val="ru-RU"/>
              </w:rPr>
              <w:t>на</w:t>
            </w:r>
            <w:r w:rsidRPr="00C67FA2">
              <w:rPr>
                <w:sz w:val="24"/>
                <w:lang w:val="ru-RU"/>
              </w:rPr>
              <w:tab/>
              <w:t>новом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4"/>
                <w:sz w:val="24"/>
                <w:lang w:val="ru-RU"/>
              </w:rPr>
              <w:t xml:space="preserve">месте </w:t>
            </w:r>
            <w:r w:rsidRPr="00C67FA2">
              <w:rPr>
                <w:sz w:val="24"/>
                <w:lang w:val="ru-RU"/>
              </w:rPr>
              <w:t>работы,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"/>
                <w:sz w:val="24"/>
                <w:lang w:val="ru-RU"/>
              </w:rPr>
              <w:t xml:space="preserve">которому </w:t>
            </w:r>
            <w:r w:rsidRPr="00C67FA2">
              <w:rPr>
                <w:sz w:val="24"/>
                <w:lang w:val="ru-RU"/>
              </w:rPr>
              <w:t>необходимо получать представление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4"/>
                <w:sz w:val="24"/>
                <w:lang w:val="ru-RU"/>
              </w:rPr>
              <w:t xml:space="preserve">о </w:t>
            </w:r>
            <w:r w:rsidRPr="00C67FA2">
              <w:rPr>
                <w:sz w:val="24"/>
                <w:lang w:val="ru-RU"/>
              </w:rPr>
              <w:t>традициях, особенностях, регламенте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4"/>
                <w:sz w:val="24"/>
                <w:lang w:val="ru-RU"/>
              </w:rPr>
              <w:t xml:space="preserve">и </w:t>
            </w:r>
            <w:r w:rsidRPr="00C67FA2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C67FA2" w:rsidTr="00D5468E">
        <w:trPr>
          <w:trHeight w:val="276"/>
        </w:trPr>
        <w:tc>
          <w:tcPr>
            <w:tcW w:w="4604" w:type="dxa"/>
            <w:gridSpan w:val="2"/>
          </w:tcPr>
          <w:p w:rsidR="00C67FA2" w:rsidRDefault="00C67FA2" w:rsidP="00D5468E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C67FA2" w:rsidRPr="00C67FA2" w:rsidRDefault="00C67FA2" w:rsidP="00D5468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Педагог, находящийся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8"/>
                <w:sz w:val="24"/>
                <w:lang w:val="ru-RU"/>
              </w:rPr>
              <w:t xml:space="preserve">в </w:t>
            </w:r>
            <w:r w:rsidRPr="00C67FA2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C67FA2" w:rsidTr="00D5468E">
        <w:trPr>
          <w:trHeight w:val="551"/>
        </w:trPr>
        <w:tc>
          <w:tcPr>
            <w:tcW w:w="2511" w:type="dxa"/>
          </w:tcPr>
          <w:p w:rsidR="00C67FA2" w:rsidRDefault="00C67FA2" w:rsidP="00D5468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C67FA2" w:rsidRDefault="00C67FA2" w:rsidP="00D5468E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C67FA2" w:rsidRDefault="00C67FA2" w:rsidP="00D5468E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C67FA2" w:rsidRDefault="00C67FA2" w:rsidP="00D5468E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</w:tr>
      <w:tr w:rsidR="00C67FA2" w:rsidTr="00D5468E">
        <w:trPr>
          <w:trHeight w:val="4968"/>
        </w:trPr>
        <w:tc>
          <w:tcPr>
            <w:tcW w:w="2511" w:type="dxa"/>
          </w:tcPr>
          <w:p w:rsidR="00C67FA2" w:rsidRPr="00C67FA2" w:rsidRDefault="00C67FA2" w:rsidP="00D5468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Создает комфортные условия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5"/>
                <w:sz w:val="24"/>
                <w:lang w:val="ru-RU"/>
              </w:rPr>
              <w:t xml:space="preserve">для </w:t>
            </w:r>
            <w:r w:rsidRPr="00C67FA2">
              <w:rPr>
                <w:sz w:val="24"/>
                <w:lang w:val="ru-RU"/>
              </w:rPr>
              <w:t>реализации профессиональных качеств,</w:t>
            </w:r>
            <w:r w:rsidRPr="00C67FA2">
              <w:rPr>
                <w:sz w:val="24"/>
                <w:lang w:val="ru-RU"/>
              </w:rPr>
              <w:tab/>
              <w:t>помогает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3"/>
                <w:sz w:val="24"/>
                <w:lang w:val="ru-RU"/>
              </w:rPr>
              <w:t xml:space="preserve">с </w:t>
            </w:r>
            <w:r w:rsidRPr="00C67FA2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C67FA2">
              <w:rPr>
                <w:sz w:val="24"/>
                <w:lang w:val="ru-RU"/>
              </w:rPr>
              <w:t>психолого</w:t>
            </w:r>
            <w:proofErr w:type="spellEnd"/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7"/>
                <w:sz w:val="24"/>
                <w:lang w:val="ru-RU"/>
              </w:rPr>
              <w:t>–</w:t>
            </w:r>
          </w:p>
          <w:p w:rsidR="00C67FA2" w:rsidRPr="00C67FA2" w:rsidRDefault="00C67FA2" w:rsidP="00D5468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C67FA2">
              <w:rPr>
                <w:sz w:val="24"/>
                <w:lang w:val="ru-RU"/>
              </w:rPr>
              <w:t>педагогичексих</w:t>
            </w:r>
            <w:proofErr w:type="spellEnd"/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8"/>
                <w:sz w:val="24"/>
                <w:lang w:val="ru-RU"/>
              </w:rPr>
              <w:t xml:space="preserve">и </w:t>
            </w:r>
            <w:r w:rsidRPr="00C67FA2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C67FA2" w:rsidRPr="00C67FA2" w:rsidRDefault="00C67FA2" w:rsidP="00D5468E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работу </w:t>
            </w:r>
            <w:r w:rsidRPr="00C67FA2">
              <w:rPr>
                <w:spacing w:val="-3"/>
                <w:sz w:val="24"/>
                <w:lang w:val="ru-RU"/>
              </w:rPr>
              <w:t xml:space="preserve">молодого </w:t>
            </w:r>
            <w:r w:rsidRPr="00C67FA2">
              <w:rPr>
                <w:sz w:val="24"/>
                <w:lang w:val="ru-RU"/>
              </w:rPr>
              <w:t>специалиста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6"/>
                <w:sz w:val="24"/>
                <w:lang w:val="ru-RU"/>
              </w:rPr>
              <w:t xml:space="preserve">или </w:t>
            </w:r>
            <w:r w:rsidRPr="00C67FA2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C67FA2" w:rsidRDefault="00C67FA2" w:rsidP="00D5468E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C67FA2">
              <w:rPr>
                <w:sz w:val="24"/>
                <w:lang w:val="ru-RU"/>
              </w:rPr>
              <w:t xml:space="preserve">Опытный педагог одного и того </w:t>
            </w:r>
            <w:r w:rsidRPr="00C67FA2">
              <w:rPr>
                <w:spacing w:val="-8"/>
                <w:sz w:val="24"/>
                <w:lang w:val="ru-RU"/>
              </w:rPr>
              <w:t xml:space="preserve">же </w:t>
            </w:r>
            <w:r w:rsidRPr="00C67FA2">
              <w:rPr>
                <w:sz w:val="24"/>
                <w:lang w:val="ru-RU"/>
              </w:rPr>
              <w:t>предметного направления, что и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4"/>
                <w:sz w:val="24"/>
                <w:lang w:val="ru-RU"/>
              </w:rPr>
              <w:t xml:space="preserve">молодой </w:t>
            </w:r>
            <w:r w:rsidRPr="00C67FA2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  <w:p w:rsidR="00C67FA2" w:rsidRDefault="00C67FA2" w:rsidP="00D5468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</w:tr>
    </w:tbl>
    <w:p w:rsidR="00C67FA2" w:rsidRDefault="00C67FA2" w:rsidP="00C67FA2">
      <w:pPr>
        <w:pStyle w:val="1"/>
        <w:spacing w:before="198"/>
        <w:ind w:left="0"/>
      </w:pPr>
    </w:p>
    <w:p w:rsidR="00C67FA2" w:rsidRDefault="00C67FA2" w:rsidP="00C67FA2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:rsidR="00C67FA2" w:rsidRDefault="00C67FA2" w:rsidP="00C67FA2">
      <w:pPr>
        <w:ind w:left="997"/>
        <w:rPr>
          <w:b/>
          <w:sz w:val="24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541"/>
        <w:gridCol w:w="4554"/>
      </w:tblGrid>
      <w:tr w:rsidR="00C67FA2" w:rsidTr="00D5468E">
        <w:tc>
          <w:tcPr>
            <w:tcW w:w="4605" w:type="dxa"/>
          </w:tcPr>
          <w:p w:rsidR="00C67FA2" w:rsidRDefault="00C67FA2" w:rsidP="00D5468E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взаимодействия</w:t>
            </w:r>
            <w:proofErr w:type="spellEnd"/>
          </w:p>
        </w:tc>
        <w:tc>
          <w:tcPr>
            <w:tcW w:w="4604" w:type="dxa"/>
          </w:tcPr>
          <w:p w:rsidR="00C67FA2" w:rsidRDefault="00C67FA2" w:rsidP="00D5468E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</w:p>
        </w:tc>
      </w:tr>
      <w:tr w:rsidR="00C67FA2" w:rsidTr="00D5468E">
        <w:tc>
          <w:tcPr>
            <w:tcW w:w="4605" w:type="dxa"/>
          </w:tcPr>
          <w:p w:rsidR="00C67FA2" w:rsidRDefault="00C67FA2" w:rsidP="00D5468E">
            <w:pPr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pacing w:val="-4"/>
                <w:sz w:val="24"/>
              </w:rPr>
              <w:t>молодой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C67FA2" w:rsidRPr="00C67FA2" w:rsidRDefault="00C67FA2" w:rsidP="00D5468E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Поддержка для приобретения </w:t>
            </w:r>
            <w:r w:rsidRPr="00C67FA2">
              <w:rPr>
                <w:spacing w:val="-3"/>
                <w:sz w:val="24"/>
                <w:lang w:val="ru-RU"/>
              </w:rPr>
              <w:t xml:space="preserve">необходимых </w:t>
            </w:r>
            <w:r w:rsidRPr="00C67FA2">
              <w:rPr>
                <w:sz w:val="24"/>
                <w:lang w:val="ru-RU"/>
              </w:rPr>
              <w:t>профессиональных навыков и</w:t>
            </w:r>
            <w:r w:rsidRPr="00C67FA2">
              <w:rPr>
                <w:spacing w:val="4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закрепления на месте</w:t>
            </w:r>
          </w:p>
          <w:p w:rsidR="00C67FA2" w:rsidRDefault="00C67FA2" w:rsidP="00D5468E">
            <w:pPr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67FA2" w:rsidTr="00D5468E">
        <w:tc>
          <w:tcPr>
            <w:tcW w:w="4605" w:type="dxa"/>
          </w:tcPr>
          <w:p w:rsidR="00C67FA2" w:rsidRPr="00112947" w:rsidRDefault="00C67FA2" w:rsidP="00D5468E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C67FA2" w:rsidRPr="00C67FA2" w:rsidRDefault="00C67FA2" w:rsidP="00D5468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C67FA2" w:rsidRPr="00C67FA2" w:rsidRDefault="00C67FA2" w:rsidP="00D5468E">
            <w:pPr>
              <w:rPr>
                <w:b/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  <w:tr w:rsidR="00C67FA2" w:rsidTr="00D5468E">
        <w:tc>
          <w:tcPr>
            <w:tcW w:w="4605" w:type="dxa"/>
          </w:tcPr>
          <w:p w:rsidR="00C67FA2" w:rsidRPr="00C67FA2" w:rsidRDefault="00C67FA2" w:rsidP="00D5468E">
            <w:pPr>
              <w:rPr>
                <w:b/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«Лидер </w:t>
            </w:r>
            <w:r w:rsidRPr="00C67FA2">
              <w:rPr>
                <w:spacing w:val="-1"/>
                <w:sz w:val="24"/>
                <w:lang w:val="ru-RU"/>
              </w:rPr>
              <w:t xml:space="preserve">педагогического </w:t>
            </w:r>
            <w:r w:rsidRPr="00C67FA2">
              <w:rPr>
                <w:sz w:val="24"/>
                <w:lang w:val="ru-RU"/>
              </w:rPr>
              <w:t xml:space="preserve">сообщества – </w:t>
            </w:r>
            <w:r w:rsidRPr="00C67FA2">
              <w:rPr>
                <w:spacing w:val="-3"/>
                <w:sz w:val="24"/>
                <w:lang w:val="ru-RU"/>
              </w:rPr>
              <w:t xml:space="preserve">педагог, </w:t>
            </w:r>
            <w:r w:rsidRPr="00C67FA2">
              <w:rPr>
                <w:sz w:val="24"/>
                <w:lang w:val="ru-RU"/>
              </w:rPr>
              <w:t>испытывающий</w:t>
            </w:r>
            <w:r w:rsidRPr="00C67FA2">
              <w:rPr>
                <w:spacing w:val="-3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проблемы»</w:t>
            </w:r>
          </w:p>
        </w:tc>
        <w:tc>
          <w:tcPr>
            <w:tcW w:w="4604" w:type="dxa"/>
          </w:tcPr>
          <w:p w:rsidR="00C67FA2" w:rsidRPr="00C67FA2" w:rsidRDefault="00C67FA2" w:rsidP="00D5468E">
            <w:pPr>
              <w:pStyle w:val="TableParagraph"/>
              <w:ind w:left="0" w:right="98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:rsidR="00C67FA2" w:rsidTr="00D5468E">
        <w:tc>
          <w:tcPr>
            <w:tcW w:w="4605" w:type="dxa"/>
          </w:tcPr>
          <w:p w:rsidR="00C67FA2" w:rsidRPr="00112947" w:rsidRDefault="00C67FA2" w:rsidP="00D5468E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новатор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консервативный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C67FA2" w:rsidRPr="00C67FA2" w:rsidRDefault="00C67FA2" w:rsidP="00D5468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C67FA2" w:rsidTr="00D5468E">
        <w:tc>
          <w:tcPr>
            <w:tcW w:w="4605" w:type="dxa"/>
          </w:tcPr>
          <w:p w:rsidR="00C67FA2" w:rsidRPr="00112947" w:rsidRDefault="00C67FA2" w:rsidP="00D5468E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неопытный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C67FA2" w:rsidRPr="00C67FA2" w:rsidRDefault="00C67FA2" w:rsidP="00D5468E">
            <w:pPr>
              <w:rPr>
                <w:b/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Методическая поддержка по конкретному предмету.</w:t>
            </w:r>
          </w:p>
        </w:tc>
      </w:tr>
      <w:tr w:rsidR="00C67FA2" w:rsidTr="00D5468E">
        <w:tc>
          <w:tcPr>
            <w:tcW w:w="4605" w:type="dxa"/>
          </w:tcPr>
          <w:p w:rsidR="00C67FA2" w:rsidRPr="00112947" w:rsidRDefault="00C67FA2" w:rsidP="00D5468E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молодой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специалист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4604" w:type="dxa"/>
          </w:tcPr>
          <w:p w:rsidR="00C67FA2" w:rsidRPr="00C67FA2" w:rsidRDefault="00C67FA2" w:rsidP="00D5468E">
            <w:pPr>
              <w:pStyle w:val="TableParagraph"/>
              <w:spacing w:line="261" w:lineRule="exact"/>
              <w:ind w:left="0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Приобретение профессиональных навыков в работе с классным</w:t>
            </w:r>
          </w:p>
          <w:p w:rsidR="00C67FA2" w:rsidRPr="00C67FA2" w:rsidRDefault="00C67FA2" w:rsidP="00D5468E">
            <w:pPr>
              <w:rPr>
                <w:b/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коллективом и закрепления на месте работы.</w:t>
            </w:r>
          </w:p>
        </w:tc>
      </w:tr>
    </w:tbl>
    <w:p w:rsidR="00C67FA2" w:rsidRDefault="00C67FA2" w:rsidP="00C67FA2">
      <w:pPr>
        <w:pStyle w:val="1"/>
        <w:spacing w:before="90"/>
        <w:ind w:left="283" w:right="388"/>
        <w:jc w:val="center"/>
      </w:pPr>
      <w:bookmarkStart w:id="155" w:name="_Toc53960880"/>
      <w:bookmarkStart w:id="156" w:name="_Toc53961905"/>
      <w:bookmarkStart w:id="157" w:name="_Toc53962286"/>
      <w:bookmarkStart w:id="158" w:name="_Toc53962340"/>
      <w:bookmarkStart w:id="159" w:name="_Toc53962446"/>
      <w:r>
        <w:t>Схема реализации формы наставничества «Учитель – учитель»</w:t>
      </w:r>
      <w:bookmarkEnd w:id="155"/>
      <w:bookmarkEnd w:id="156"/>
      <w:bookmarkEnd w:id="157"/>
      <w:bookmarkEnd w:id="158"/>
      <w:bookmarkEnd w:id="159"/>
    </w:p>
    <w:p w:rsidR="00C67FA2" w:rsidRDefault="00C67FA2" w:rsidP="00C67FA2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C67FA2" w:rsidTr="00D5468E">
        <w:trPr>
          <w:trHeight w:val="275"/>
        </w:trPr>
        <w:tc>
          <w:tcPr>
            <w:tcW w:w="4786" w:type="dxa"/>
          </w:tcPr>
          <w:p w:rsidR="00C67FA2" w:rsidRDefault="00C67FA2" w:rsidP="00D5468E">
            <w:pPr>
              <w:pStyle w:val="TableParagraph"/>
              <w:spacing w:line="256" w:lineRule="exact"/>
              <w:ind w:left="13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Этапы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реализации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4786" w:type="dxa"/>
          </w:tcPr>
          <w:p w:rsidR="00C67FA2" w:rsidRDefault="00C67FA2" w:rsidP="00D5468E">
            <w:pPr>
              <w:pStyle w:val="TableParagraph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</w:tr>
      <w:tr w:rsidR="00C67FA2" w:rsidTr="00D5468E">
        <w:trPr>
          <w:trHeight w:val="554"/>
        </w:trPr>
        <w:tc>
          <w:tcPr>
            <w:tcW w:w="4786" w:type="dxa"/>
          </w:tcPr>
          <w:p w:rsidR="00C67FA2" w:rsidRPr="00C67FA2" w:rsidRDefault="00C67FA2" w:rsidP="00D5468E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Представление программ наставничества в</w:t>
            </w:r>
          </w:p>
          <w:p w:rsidR="00C67FA2" w:rsidRPr="00C67FA2" w:rsidRDefault="00C67FA2" w:rsidP="00D5468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форме «Учитель – учитель».</w:t>
            </w:r>
          </w:p>
        </w:tc>
        <w:tc>
          <w:tcPr>
            <w:tcW w:w="4786" w:type="dxa"/>
          </w:tcPr>
          <w:p w:rsidR="00C67FA2" w:rsidRDefault="00C67FA2" w:rsidP="00D5468E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Методический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совет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67FA2" w:rsidTr="00D5468E">
        <w:trPr>
          <w:trHeight w:val="1103"/>
        </w:trPr>
        <w:tc>
          <w:tcPr>
            <w:tcW w:w="4786" w:type="dxa"/>
          </w:tcPr>
          <w:p w:rsidR="00C67FA2" w:rsidRPr="00C67FA2" w:rsidRDefault="00C67FA2" w:rsidP="00D5468E">
            <w:pPr>
              <w:pStyle w:val="TableParagraph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Проводится отбор наставников из числа активных</w:t>
            </w:r>
            <w:r w:rsidRPr="00C67FA2">
              <w:rPr>
                <w:sz w:val="24"/>
                <w:lang w:val="ru-RU"/>
              </w:rPr>
              <w:tab/>
              <w:t>и</w:t>
            </w:r>
            <w:r w:rsidRPr="00C67FA2">
              <w:rPr>
                <w:sz w:val="24"/>
                <w:lang w:val="ru-RU"/>
              </w:rPr>
              <w:tab/>
              <w:t>опытных</w:t>
            </w:r>
            <w:r w:rsidRPr="00C67FA2">
              <w:rPr>
                <w:sz w:val="24"/>
                <w:lang w:val="ru-RU"/>
              </w:rPr>
              <w:tab/>
              <w:t>педагогов</w:t>
            </w:r>
            <w:r w:rsidRPr="00C67FA2">
              <w:rPr>
                <w:sz w:val="24"/>
                <w:lang w:val="ru-RU"/>
              </w:rPr>
              <w:tab/>
              <w:t>и</w:t>
            </w:r>
          </w:p>
          <w:p w:rsidR="00C67FA2" w:rsidRPr="00C67FA2" w:rsidRDefault="00C67FA2" w:rsidP="00D5468E">
            <w:pPr>
              <w:pStyle w:val="TableParagraph"/>
              <w:tabs>
                <w:tab w:val="left" w:pos="1510"/>
              </w:tabs>
              <w:spacing w:line="270" w:lineRule="atLeast"/>
              <w:ind w:right="100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педагогов,</w:t>
            </w:r>
            <w:r w:rsidRPr="00C67FA2">
              <w:rPr>
                <w:sz w:val="24"/>
                <w:lang w:val="ru-RU"/>
              </w:rPr>
              <w:tab/>
              <w:t xml:space="preserve">самостоятельно </w:t>
            </w:r>
            <w:r w:rsidRPr="00C67FA2">
              <w:rPr>
                <w:spacing w:val="-3"/>
                <w:sz w:val="24"/>
                <w:lang w:val="ru-RU"/>
              </w:rPr>
              <w:t xml:space="preserve">выражающих </w:t>
            </w:r>
            <w:r w:rsidRPr="00C67FA2">
              <w:rPr>
                <w:sz w:val="24"/>
                <w:lang w:val="ru-RU"/>
              </w:rPr>
              <w:t>желание помочь</w:t>
            </w:r>
            <w:r w:rsidRPr="00C67FA2">
              <w:rPr>
                <w:spacing w:val="-2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педагогу.</w:t>
            </w:r>
          </w:p>
        </w:tc>
        <w:tc>
          <w:tcPr>
            <w:tcW w:w="4786" w:type="dxa"/>
          </w:tcPr>
          <w:p w:rsidR="00C67FA2" w:rsidRDefault="00C67FA2" w:rsidP="00D5468E">
            <w:pPr>
              <w:pStyle w:val="TableParagraph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базы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67FA2" w:rsidTr="00D5468E">
        <w:trPr>
          <w:trHeight w:val="275"/>
        </w:trPr>
        <w:tc>
          <w:tcPr>
            <w:tcW w:w="4786" w:type="dxa"/>
          </w:tcPr>
          <w:p w:rsidR="00C67FA2" w:rsidRDefault="00C67FA2" w:rsidP="00D5468E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C67FA2" w:rsidRDefault="00C67FA2" w:rsidP="00D5468E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Проводится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необходимости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67FA2" w:rsidTr="00D5468E">
        <w:trPr>
          <w:trHeight w:val="1379"/>
        </w:trPr>
        <w:tc>
          <w:tcPr>
            <w:tcW w:w="4786" w:type="dxa"/>
          </w:tcPr>
          <w:p w:rsidR="00C67FA2" w:rsidRPr="00C67FA2" w:rsidRDefault="00C67FA2" w:rsidP="00D5468E">
            <w:pPr>
              <w:pStyle w:val="TableParagraph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Проводится</w:t>
            </w:r>
            <w:r w:rsidRPr="00C67FA2">
              <w:rPr>
                <w:sz w:val="24"/>
                <w:lang w:val="ru-RU"/>
              </w:rPr>
              <w:tab/>
              <w:t>отбор</w:t>
            </w:r>
            <w:r w:rsidRPr="00C67FA2">
              <w:rPr>
                <w:sz w:val="24"/>
                <w:lang w:val="ru-RU"/>
              </w:rPr>
              <w:tab/>
              <w:t>педагогов, испытывающий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"/>
                <w:sz w:val="24"/>
                <w:lang w:val="ru-RU"/>
              </w:rPr>
              <w:t xml:space="preserve">профессиональные </w:t>
            </w:r>
            <w:r w:rsidRPr="00C67FA2">
              <w:rPr>
                <w:sz w:val="24"/>
                <w:lang w:val="ru-RU"/>
              </w:rPr>
              <w:t>проблемы, проблемы адаптации и желающих добровольно принять участие</w:t>
            </w:r>
            <w:r w:rsidRPr="00C67FA2">
              <w:rPr>
                <w:spacing w:val="-29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в</w:t>
            </w:r>
          </w:p>
          <w:p w:rsidR="00C67FA2" w:rsidRDefault="00C67FA2" w:rsidP="00D5468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C67FA2" w:rsidRPr="00C67FA2" w:rsidRDefault="00C67FA2" w:rsidP="00D5468E">
            <w:pPr>
              <w:pStyle w:val="TableParagraph"/>
              <w:tabs>
                <w:tab w:val="left" w:pos="2501"/>
                <w:tab w:val="left" w:pos="3917"/>
              </w:tabs>
              <w:ind w:right="95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Анкетирование</w:t>
            </w:r>
            <w:r w:rsidRPr="00C67FA2">
              <w:rPr>
                <w:b/>
                <w:sz w:val="24"/>
                <w:lang w:val="ru-RU"/>
              </w:rPr>
              <w:t>.</w:t>
            </w:r>
            <w:r w:rsidRPr="00C67FA2">
              <w:rPr>
                <w:b/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>Листы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4"/>
                <w:sz w:val="24"/>
                <w:lang w:val="ru-RU"/>
              </w:rPr>
              <w:t xml:space="preserve">опроса. </w:t>
            </w:r>
            <w:r w:rsidRPr="00C67FA2">
              <w:rPr>
                <w:sz w:val="24"/>
                <w:lang w:val="ru-RU"/>
              </w:rPr>
              <w:t>Использование базы</w:t>
            </w:r>
            <w:r w:rsidRPr="00C67FA2">
              <w:rPr>
                <w:spacing w:val="-3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наставляемых.</w:t>
            </w:r>
          </w:p>
        </w:tc>
      </w:tr>
      <w:tr w:rsidR="00C67FA2" w:rsidTr="00D5468E">
        <w:trPr>
          <w:trHeight w:val="275"/>
        </w:trPr>
        <w:tc>
          <w:tcPr>
            <w:tcW w:w="4786" w:type="dxa"/>
          </w:tcPr>
          <w:p w:rsidR="00C67FA2" w:rsidRDefault="00C67FA2" w:rsidP="00D5468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групп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C67FA2" w:rsidRDefault="00C67FA2" w:rsidP="00D5468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обсуждения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вопросов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67FA2" w:rsidTr="00D5468E">
        <w:trPr>
          <w:trHeight w:val="827"/>
        </w:trPr>
        <w:tc>
          <w:tcPr>
            <w:tcW w:w="4786" w:type="dxa"/>
          </w:tcPr>
          <w:p w:rsidR="00C67FA2" w:rsidRDefault="00C67FA2" w:rsidP="00D5468E">
            <w:pPr>
              <w:pStyle w:val="TableParagraph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 w:rsidRPr="00C67FA2">
              <w:rPr>
                <w:sz w:val="24"/>
                <w:lang w:val="ru-RU"/>
              </w:rPr>
              <w:t>Повышение квалификации наставляемого, закрепление</w:t>
            </w:r>
            <w:r w:rsidRPr="00C67FA2">
              <w:rPr>
                <w:sz w:val="24"/>
                <w:lang w:val="ru-RU"/>
              </w:rPr>
              <w:tab/>
              <w:t>в</w:t>
            </w:r>
            <w:r w:rsidRPr="00C67FA2">
              <w:rPr>
                <w:sz w:val="24"/>
                <w:lang w:val="ru-RU"/>
              </w:rPr>
              <w:tab/>
              <w:t>профессии.</w:t>
            </w:r>
            <w:r w:rsidRPr="00C67FA2">
              <w:rPr>
                <w:sz w:val="24"/>
                <w:lang w:val="ru-RU"/>
              </w:rPr>
              <w:tab/>
            </w:r>
            <w:proofErr w:type="spellStart"/>
            <w:r>
              <w:rPr>
                <w:spacing w:val="-3"/>
                <w:sz w:val="24"/>
              </w:rPr>
              <w:t>Творческая</w:t>
            </w:r>
            <w:proofErr w:type="spellEnd"/>
          </w:p>
          <w:p w:rsidR="00C67FA2" w:rsidRDefault="00C67FA2" w:rsidP="00D5468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Успешная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C67FA2" w:rsidRPr="00C67FA2" w:rsidRDefault="00C67FA2" w:rsidP="00D5468E">
            <w:pPr>
              <w:pStyle w:val="TableParagraph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Тестирование.</w:t>
            </w:r>
            <w:r w:rsidRPr="00C67FA2">
              <w:rPr>
                <w:sz w:val="24"/>
                <w:lang w:val="ru-RU"/>
              </w:rPr>
              <w:tab/>
              <w:t>Проведение</w:t>
            </w:r>
            <w:r w:rsidRPr="00C67FA2">
              <w:rPr>
                <w:sz w:val="24"/>
                <w:lang w:val="ru-RU"/>
              </w:rPr>
              <w:tab/>
              <w:t>мастер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7"/>
                <w:sz w:val="24"/>
                <w:lang w:val="ru-RU"/>
              </w:rPr>
              <w:t xml:space="preserve">– </w:t>
            </w:r>
            <w:r w:rsidRPr="00C67FA2">
              <w:rPr>
                <w:sz w:val="24"/>
                <w:lang w:val="ru-RU"/>
              </w:rPr>
              <w:t>классов, открытых</w:t>
            </w:r>
            <w:r w:rsidRPr="00C67FA2">
              <w:rPr>
                <w:spacing w:val="3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уроков.</w:t>
            </w:r>
          </w:p>
        </w:tc>
      </w:tr>
      <w:tr w:rsidR="00C67FA2" w:rsidTr="00D5468E">
        <w:trPr>
          <w:trHeight w:val="551"/>
        </w:trPr>
        <w:tc>
          <w:tcPr>
            <w:tcW w:w="4786" w:type="dxa"/>
          </w:tcPr>
          <w:p w:rsidR="00C67FA2" w:rsidRDefault="00C67FA2" w:rsidP="00D5468E">
            <w:pPr>
              <w:pStyle w:val="TableParagraph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Рефлексия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формы</w:t>
            </w:r>
            <w:proofErr w:type="spellEnd"/>
          </w:p>
          <w:p w:rsidR="00C67FA2" w:rsidRDefault="00C67FA2" w:rsidP="00D5468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786" w:type="dxa"/>
          </w:tcPr>
          <w:p w:rsidR="00C67FA2" w:rsidRDefault="00C67FA2" w:rsidP="00D5468E">
            <w:pPr>
              <w:pStyle w:val="TableParagraph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эффективности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</w:p>
          <w:p w:rsidR="00C67FA2" w:rsidRDefault="00C67FA2" w:rsidP="00D5468E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C67FA2" w:rsidTr="00D5468E">
        <w:trPr>
          <w:trHeight w:val="553"/>
        </w:trPr>
        <w:tc>
          <w:tcPr>
            <w:tcW w:w="4786" w:type="dxa"/>
          </w:tcPr>
          <w:p w:rsidR="00C67FA2" w:rsidRPr="00C67FA2" w:rsidRDefault="00C67FA2" w:rsidP="00D5468E">
            <w:pPr>
              <w:pStyle w:val="TableParagraph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Наставник</w:t>
            </w:r>
            <w:r w:rsidRPr="00C67FA2">
              <w:rPr>
                <w:sz w:val="24"/>
                <w:lang w:val="ru-RU"/>
              </w:rPr>
              <w:tab/>
              <w:t>получает</w:t>
            </w:r>
            <w:r w:rsidRPr="00C67FA2">
              <w:rPr>
                <w:sz w:val="24"/>
                <w:lang w:val="ru-RU"/>
              </w:rPr>
              <w:tab/>
              <w:t>уважаемый</w:t>
            </w:r>
            <w:r w:rsidRPr="00C67FA2">
              <w:rPr>
                <w:sz w:val="24"/>
                <w:lang w:val="ru-RU"/>
              </w:rPr>
              <w:tab/>
              <w:t>и</w:t>
            </w:r>
          </w:p>
          <w:p w:rsidR="00C67FA2" w:rsidRPr="00C67FA2" w:rsidRDefault="00C67FA2" w:rsidP="00D5468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заслуженный статус.</w:t>
            </w:r>
          </w:p>
        </w:tc>
        <w:tc>
          <w:tcPr>
            <w:tcW w:w="4786" w:type="dxa"/>
          </w:tcPr>
          <w:p w:rsidR="00C67FA2" w:rsidRPr="00C67FA2" w:rsidRDefault="00C67FA2" w:rsidP="00D5468E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Поощрение на педагогическом совете или</w:t>
            </w:r>
          </w:p>
          <w:p w:rsidR="00C67FA2" w:rsidRPr="00C67FA2" w:rsidRDefault="00C67FA2" w:rsidP="00D5468E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методический совете школы.</w:t>
            </w:r>
          </w:p>
        </w:tc>
      </w:tr>
    </w:tbl>
    <w:p w:rsidR="00C67FA2" w:rsidRDefault="00C67FA2" w:rsidP="00C67FA2">
      <w:pPr>
        <w:pStyle w:val="1"/>
        <w:spacing w:before="198"/>
        <w:ind w:left="889"/>
      </w:pPr>
    </w:p>
    <w:p w:rsidR="00C67FA2" w:rsidRDefault="00C67FA2" w:rsidP="00C67FA2">
      <w:pPr>
        <w:pStyle w:val="1"/>
        <w:spacing w:before="198"/>
        <w:ind w:left="889"/>
      </w:pPr>
      <w:bookmarkStart w:id="160" w:name="_Toc53960881"/>
      <w:bookmarkStart w:id="161" w:name="_Toc53961906"/>
      <w:bookmarkStart w:id="162" w:name="_Toc53962287"/>
      <w:bookmarkStart w:id="163" w:name="_Toc53962341"/>
      <w:bookmarkStart w:id="164" w:name="_Toc53962447"/>
      <w:r>
        <w:t>Характеристика участников формы наставничества «Учитель – учитель»</w:t>
      </w:r>
      <w:bookmarkEnd w:id="160"/>
      <w:bookmarkEnd w:id="161"/>
      <w:bookmarkEnd w:id="162"/>
      <w:bookmarkEnd w:id="163"/>
      <w:bookmarkEnd w:id="164"/>
    </w:p>
    <w:p w:rsidR="00C67FA2" w:rsidRDefault="00C67FA2" w:rsidP="00C67FA2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C67FA2" w:rsidTr="00D5468E">
        <w:trPr>
          <w:trHeight w:val="275"/>
        </w:trPr>
        <w:tc>
          <w:tcPr>
            <w:tcW w:w="4604" w:type="dxa"/>
            <w:gridSpan w:val="2"/>
            <w:vMerge w:val="restart"/>
          </w:tcPr>
          <w:p w:rsidR="00C67FA2" w:rsidRDefault="00C67FA2" w:rsidP="00D5468E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</w:p>
        </w:tc>
        <w:tc>
          <w:tcPr>
            <w:tcW w:w="4743" w:type="dxa"/>
            <w:gridSpan w:val="2"/>
          </w:tcPr>
          <w:p w:rsidR="00C67FA2" w:rsidRDefault="00C67FA2" w:rsidP="00D5468E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Наставляемый</w:t>
            </w:r>
            <w:proofErr w:type="spellEnd"/>
          </w:p>
        </w:tc>
      </w:tr>
      <w:tr w:rsidR="00C67FA2" w:rsidTr="00D5468E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:rsidR="00C67FA2" w:rsidRDefault="00C67FA2" w:rsidP="00D5468E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Молодой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специалист</w:t>
            </w:r>
            <w:proofErr w:type="spellEnd"/>
          </w:p>
        </w:tc>
        <w:tc>
          <w:tcPr>
            <w:tcW w:w="2446" w:type="dxa"/>
          </w:tcPr>
          <w:p w:rsidR="00C67FA2" w:rsidRDefault="00C67FA2" w:rsidP="00D5468E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Педагог</w:t>
            </w:r>
            <w:proofErr w:type="spellEnd"/>
          </w:p>
        </w:tc>
      </w:tr>
      <w:tr w:rsidR="00C67FA2" w:rsidTr="00D5468E">
        <w:trPr>
          <w:trHeight w:val="4192"/>
        </w:trPr>
        <w:tc>
          <w:tcPr>
            <w:tcW w:w="4604" w:type="dxa"/>
            <w:gridSpan w:val="2"/>
          </w:tcPr>
          <w:p w:rsidR="00C67FA2" w:rsidRPr="00C67FA2" w:rsidRDefault="00C67FA2" w:rsidP="00C67FA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lastRenderedPageBreak/>
              <w:t xml:space="preserve">Опытный педагог, </w:t>
            </w:r>
            <w:r w:rsidRPr="00C67FA2">
              <w:rPr>
                <w:spacing w:val="-13"/>
                <w:sz w:val="24"/>
                <w:lang w:val="ru-RU"/>
              </w:rPr>
              <w:t xml:space="preserve">имеющий </w:t>
            </w:r>
            <w:r w:rsidRPr="00C67FA2">
              <w:rPr>
                <w:sz w:val="24"/>
                <w:lang w:val="ru-RU"/>
              </w:rPr>
              <w:t>профессиональные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4"/>
                <w:sz w:val="24"/>
                <w:lang w:val="ru-RU"/>
              </w:rPr>
              <w:t xml:space="preserve">успехи </w:t>
            </w:r>
            <w:r w:rsidRPr="00C67FA2">
              <w:rPr>
                <w:sz w:val="24"/>
                <w:lang w:val="ru-RU"/>
              </w:rPr>
              <w:t>(победитель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3"/>
                <w:sz w:val="24"/>
                <w:lang w:val="ru-RU"/>
              </w:rPr>
              <w:t xml:space="preserve">различных </w:t>
            </w:r>
            <w:r w:rsidRPr="00C67FA2">
              <w:rPr>
                <w:sz w:val="24"/>
                <w:lang w:val="ru-RU"/>
              </w:rPr>
              <w:t xml:space="preserve">профессиональных конкурсов, автор учебных пособий </w:t>
            </w:r>
            <w:r w:rsidRPr="00C67FA2">
              <w:rPr>
                <w:spacing w:val="-11"/>
                <w:sz w:val="24"/>
                <w:lang w:val="ru-RU"/>
              </w:rPr>
              <w:t xml:space="preserve">и </w:t>
            </w:r>
            <w:r w:rsidRPr="00C67FA2">
              <w:rPr>
                <w:sz w:val="24"/>
                <w:lang w:val="ru-RU"/>
              </w:rPr>
              <w:t xml:space="preserve">материалов, ведущий </w:t>
            </w:r>
            <w:proofErr w:type="spellStart"/>
            <w:r w:rsidRPr="00C67FA2">
              <w:rPr>
                <w:sz w:val="24"/>
                <w:lang w:val="ru-RU"/>
              </w:rPr>
              <w:t>вебинаров</w:t>
            </w:r>
            <w:proofErr w:type="spellEnd"/>
            <w:r w:rsidRPr="00C67FA2">
              <w:rPr>
                <w:sz w:val="24"/>
                <w:lang w:val="ru-RU"/>
              </w:rPr>
              <w:t xml:space="preserve"> и семинаров).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Педагог, склонный к </w:t>
            </w:r>
            <w:r w:rsidRPr="00C67FA2">
              <w:rPr>
                <w:spacing w:val="-11"/>
                <w:sz w:val="24"/>
                <w:lang w:val="ru-RU"/>
              </w:rPr>
              <w:t xml:space="preserve">активной </w:t>
            </w:r>
            <w:r w:rsidRPr="00C67FA2">
              <w:rPr>
                <w:sz w:val="24"/>
                <w:lang w:val="ru-RU"/>
              </w:rPr>
              <w:t xml:space="preserve">общественной работе, </w:t>
            </w:r>
            <w:r w:rsidRPr="00C67FA2">
              <w:rPr>
                <w:spacing w:val="-3"/>
                <w:sz w:val="24"/>
                <w:lang w:val="ru-RU"/>
              </w:rPr>
              <w:t xml:space="preserve">лояльный </w:t>
            </w:r>
            <w:r w:rsidRPr="00C67FA2">
              <w:rPr>
                <w:sz w:val="24"/>
                <w:lang w:val="ru-RU"/>
              </w:rPr>
              <w:t>участник педагогического и школьного</w:t>
            </w:r>
            <w:r w:rsidRPr="00C67FA2">
              <w:rPr>
                <w:spacing w:val="-1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сообществ.</w:t>
            </w:r>
          </w:p>
          <w:p w:rsidR="00C67FA2" w:rsidRPr="00C67FA2" w:rsidRDefault="00C67FA2" w:rsidP="00C67FA2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Педагог, обладающий </w:t>
            </w:r>
            <w:r w:rsidRPr="00C67FA2">
              <w:rPr>
                <w:spacing w:val="-9"/>
                <w:sz w:val="24"/>
                <w:lang w:val="ru-RU"/>
              </w:rPr>
              <w:t xml:space="preserve">лидерскими, </w:t>
            </w:r>
            <w:r w:rsidRPr="00C67FA2">
              <w:rPr>
                <w:sz w:val="24"/>
                <w:lang w:val="ru-RU"/>
              </w:rPr>
              <w:t>организационными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6"/>
                <w:sz w:val="24"/>
                <w:lang w:val="ru-RU"/>
              </w:rPr>
              <w:t xml:space="preserve">и </w:t>
            </w:r>
            <w:r w:rsidRPr="00C67FA2">
              <w:rPr>
                <w:sz w:val="24"/>
                <w:lang w:val="ru-RU"/>
              </w:rPr>
              <w:t>коммуникативными</w:t>
            </w:r>
            <w:r w:rsidRPr="00C67FA2">
              <w:rPr>
                <w:spacing w:val="40"/>
                <w:sz w:val="24"/>
                <w:lang w:val="ru-RU"/>
              </w:rPr>
              <w:t xml:space="preserve"> </w:t>
            </w:r>
            <w:r w:rsidRPr="00C67FA2">
              <w:rPr>
                <w:sz w:val="24"/>
                <w:lang w:val="ru-RU"/>
              </w:rPr>
              <w:t>навыками,</w:t>
            </w:r>
          </w:p>
          <w:p w:rsidR="00C67FA2" w:rsidRDefault="00C67FA2" w:rsidP="00D5468E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хорошо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:rsidR="00C67FA2" w:rsidRPr="00C67FA2" w:rsidRDefault="00C67FA2" w:rsidP="00D5468E">
            <w:pPr>
              <w:pStyle w:val="TableParagraph"/>
              <w:ind w:left="105" w:right="100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Имеет малый опыт работы (от 0 до 3 лет),</w:t>
            </w:r>
          </w:p>
          <w:p w:rsidR="00C67FA2" w:rsidRPr="00C67FA2" w:rsidRDefault="00C67FA2" w:rsidP="00D5468E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испытывающий трудности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8"/>
                <w:sz w:val="24"/>
                <w:lang w:val="ru-RU"/>
              </w:rPr>
              <w:t xml:space="preserve">с </w:t>
            </w:r>
            <w:r w:rsidRPr="00C67FA2">
              <w:rPr>
                <w:sz w:val="24"/>
                <w:lang w:val="ru-RU"/>
              </w:rPr>
              <w:t>организацией</w:t>
            </w:r>
          </w:p>
          <w:p w:rsidR="00C67FA2" w:rsidRPr="00C67FA2" w:rsidRDefault="00C67FA2" w:rsidP="00D5468E">
            <w:pPr>
              <w:pStyle w:val="TableParagraph"/>
              <w:ind w:left="105" w:right="98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учебного процесса, с взаимодействием с обучающимися, другими</w:t>
            </w:r>
          </w:p>
          <w:p w:rsidR="00C67FA2" w:rsidRDefault="00C67FA2" w:rsidP="00D5468E">
            <w:pPr>
              <w:pStyle w:val="TableParagraph"/>
              <w:ind w:left="105" w:right="88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родителями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446" w:type="dxa"/>
          </w:tcPr>
          <w:p w:rsidR="00C67FA2" w:rsidRPr="00C67FA2" w:rsidRDefault="00C67FA2" w:rsidP="00D5468E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Специалист, находящийся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7"/>
                <w:sz w:val="24"/>
                <w:lang w:val="ru-RU"/>
              </w:rPr>
              <w:t xml:space="preserve">в </w:t>
            </w:r>
            <w:r w:rsidRPr="00C67FA2">
              <w:rPr>
                <w:sz w:val="24"/>
                <w:lang w:val="ru-RU"/>
              </w:rPr>
              <w:t>процессе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3"/>
                <w:sz w:val="24"/>
                <w:lang w:val="ru-RU"/>
              </w:rPr>
              <w:t xml:space="preserve">адаптации </w:t>
            </w:r>
            <w:r w:rsidRPr="00C67FA2">
              <w:rPr>
                <w:sz w:val="24"/>
                <w:lang w:val="ru-RU"/>
              </w:rPr>
              <w:t>на</w:t>
            </w:r>
            <w:r w:rsidRPr="00C67FA2">
              <w:rPr>
                <w:sz w:val="24"/>
                <w:lang w:val="ru-RU"/>
              </w:rPr>
              <w:tab/>
              <w:t>новом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4"/>
                <w:sz w:val="24"/>
                <w:lang w:val="ru-RU"/>
              </w:rPr>
              <w:t xml:space="preserve">месте </w:t>
            </w:r>
            <w:r w:rsidRPr="00C67FA2">
              <w:rPr>
                <w:sz w:val="24"/>
                <w:lang w:val="ru-RU"/>
              </w:rPr>
              <w:t>работы,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"/>
                <w:sz w:val="24"/>
                <w:lang w:val="ru-RU"/>
              </w:rPr>
              <w:t xml:space="preserve">которому </w:t>
            </w:r>
            <w:r w:rsidRPr="00C67FA2">
              <w:rPr>
                <w:sz w:val="24"/>
                <w:lang w:val="ru-RU"/>
              </w:rPr>
              <w:t>необходимо получать представление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4"/>
                <w:sz w:val="24"/>
                <w:lang w:val="ru-RU"/>
              </w:rPr>
              <w:t xml:space="preserve">о </w:t>
            </w:r>
            <w:r w:rsidRPr="00C67FA2">
              <w:rPr>
                <w:sz w:val="24"/>
                <w:lang w:val="ru-RU"/>
              </w:rPr>
              <w:t>традициях, особенностях, регламенте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4"/>
                <w:sz w:val="24"/>
                <w:lang w:val="ru-RU"/>
              </w:rPr>
              <w:t xml:space="preserve">и </w:t>
            </w:r>
            <w:r w:rsidRPr="00C67FA2">
              <w:rPr>
                <w:sz w:val="24"/>
                <w:lang w:val="ru-RU"/>
              </w:rPr>
              <w:t>принципах образовательной организации.</w:t>
            </w:r>
          </w:p>
        </w:tc>
      </w:tr>
      <w:tr w:rsidR="00C67FA2" w:rsidTr="00D5468E">
        <w:trPr>
          <w:trHeight w:val="276"/>
        </w:trPr>
        <w:tc>
          <w:tcPr>
            <w:tcW w:w="4604" w:type="dxa"/>
            <w:gridSpan w:val="2"/>
          </w:tcPr>
          <w:p w:rsidR="00C67FA2" w:rsidRDefault="00C67FA2" w:rsidP="00D5468E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Типы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наставников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:rsidR="00C67FA2" w:rsidRPr="00C67FA2" w:rsidRDefault="00C67FA2" w:rsidP="00D5468E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Педагог, находящийся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8"/>
                <w:sz w:val="24"/>
                <w:lang w:val="ru-RU"/>
              </w:rPr>
              <w:t xml:space="preserve">в </w:t>
            </w:r>
            <w:r w:rsidRPr="00C67FA2">
              <w:rPr>
                <w:sz w:val="24"/>
                <w:lang w:val="ru-RU"/>
              </w:rPr>
              <w:t>состоянии эмоционального выгорания, хронической усталости.</w:t>
            </w:r>
          </w:p>
        </w:tc>
      </w:tr>
      <w:tr w:rsidR="00C67FA2" w:rsidTr="00D5468E">
        <w:trPr>
          <w:trHeight w:val="551"/>
        </w:trPr>
        <w:tc>
          <w:tcPr>
            <w:tcW w:w="2511" w:type="dxa"/>
          </w:tcPr>
          <w:p w:rsidR="00C67FA2" w:rsidRDefault="00C67FA2" w:rsidP="00D5468E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 xml:space="preserve"> -</w:t>
            </w:r>
          </w:p>
          <w:p w:rsidR="00C67FA2" w:rsidRDefault="00C67FA2" w:rsidP="00D5468E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консультант</w:t>
            </w:r>
            <w:proofErr w:type="spellEnd"/>
          </w:p>
        </w:tc>
        <w:tc>
          <w:tcPr>
            <w:tcW w:w="2093" w:type="dxa"/>
          </w:tcPr>
          <w:p w:rsidR="00C67FA2" w:rsidRDefault="00C67FA2" w:rsidP="00D5468E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Наставник</w:t>
            </w:r>
            <w:proofErr w:type="spellEnd"/>
            <w:r>
              <w:rPr>
                <w:b/>
                <w:sz w:val="24"/>
              </w:rPr>
              <w:tab/>
              <w:t>-</w:t>
            </w:r>
          </w:p>
          <w:p w:rsidR="00C67FA2" w:rsidRDefault="00C67FA2" w:rsidP="00D5468E">
            <w:pPr>
              <w:pStyle w:val="TableParagraph"/>
              <w:spacing w:line="25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предметник</w:t>
            </w:r>
            <w:proofErr w:type="spellEnd"/>
          </w:p>
        </w:tc>
        <w:tc>
          <w:tcPr>
            <w:tcW w:w="2297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</w:tr>
      <w:tr w:rsidR="00C67FA2" w:rsidTr="00D5468E">
        <w:trPr>
          <w:trHeight w:val="4968"/>
        </w:trPr>
        <w:tc>
          <w:tcPr>
            <w:tcW w:w="2511" w:type="dxa"/>
          </w:tcPr>
          <w:p w:rsidR="00C67FA2" w:rsidRPr="00C67FA2" w:rsidRDefault="00C67FA2" w:rsidP="00D5468E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>Создает комфортные условия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5"/>
                <w:sz w:val="24"/>
                <w:lang w:val="ru-RU"/>
              </w:rPr>
              <w:t xml:space="preserve">для </w:t>
            </w:r>
            <w:r w:rsidRPr="00C67FA2">
              <w:rPr>
                <w:sz w:val="24"/>
                <w:lang w:val="ru-RU"/>
              </w:rPr>
              <w:t>реализации профессиональных качеств,</w:t>
            </w:r>
            <w:r w:rsidRPr="00C67FA2">
              <w:rPr>
                <w:sz w:val="24"/>
                <w:lang w:val="ru-RU"/>
              </w:rPr>
              <w:tab/>
              <w:t>помогает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3"/>
                <w:sz w:val="24"/>
                <w:lang w:val="ru-RU"/>
              </w:rPr>
              <w:t xml:space="preserve">с </w:t>
            </w:r>
            <w:r w:rsidRPr="00C67FA2">
              <w:rPr>
                <w:sz w:val="24"/>
                <w:lang w:val="ru-RU"/>
              </w:rPr>
              <w:t xml:space="preserve">организацией образовательного процесса и с решение конкретных </w:t>
            </w:r>
            <w:proofErr w:type="spellStart"/>
            <w:r w:rsidRPr="00C67FA2">
              <w:rPr>
                <w:sz w:val="24"/>
                <w:lang w:val="ru-RU"/>
              </w:rPr>
              <w:t>психолого</w:t>
            </w:r>
            <w:proofErr w:type="spellEnd"/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7"/>
                <w:sz w:val="24"/>
                <w:lang w:val="ru-RU"/>
              </w:rPr>
              <w:t>–</w:t>
            </w:r>
          </w:p>
          <w:p w:rsidR="00C67FA2" w:rsidRPr="00C67FA2" w:rsidRDefault="00C67FA2" w:rsidP="00D5468E">
            <w:pPr>
              <w:pStyle w:val="TableParagraph"/>
              <w:tabs>
                <w:tab w:val="left" w:pos="2273"/>
              </w:tabs>
              <w:ind w:right="97"/>
              <w:rPr>
                <w:sz w:val="24"/>
                <w:lang w:val="ru-RU"/>
              </w:rPr>
            </w:pPr>
            <w:proofErr w:type="spellStart"/>
            <w:r w:rsidRPr="00C67FA2">
              <w:rPr>
                <w:sz w:val="24"/>
                <w:lang w:val="ru-RU"/>
              </w:rPr>
              <w:t>педагогичексих</w:t>
            </w:r>
            <w:proofErr w:type="spellEnd"/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18"/>
                <w:sz w:val="24"/>
                <w:lang w:val="ru-RU"/>
              </w:rPr>
              <w:t xml:space="preserve">и </w:t>
            </w:r>
            <w:r w:rsidRPr="00C67FA2">
              <w:rPr>
                <w:sz w:val="24"/>
                <w:lang w:val="ru-RU"/>
              </w:rPr>
              <w:t>коммуникативных проблем, контролирует самостоятельную</w:t>
            </w:r>
          </w:p>
          <w:p w:rsidR="00C67FA2" w:rsidRPr="00C67FA2" w:rsidRDefault="00C67FA2" w:rsidP="00D5468E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  <w:lang w:val="ru-RU"/>
              </w:rPr>
            </w:pPr>
            <w:r w:rsidRPr="00C67FA2">
              <w:rPr>
                <w:sz w:val="24"/>
                <w:lang w:val="ru-RU"/>
              </w:rPr>
              <w:t xml:space="preserve">работу </w:t>
            </w:r>
            <w:r w:rsidRPr="00C67FA2">
              <w:rPr>
                <w:spacing w:val="-3"/>
                <w:sz w:val="24"/>
                <w:lang w:val="ru-RU"/>
              </w:rPr>
              <w:t xml:space="preserve">молодого </w:t>
            </w:r>
            <w:r w:rsidRPr="00C67FA2">
              <w:rPr>
                <w:sz w:val="24"/>
                <w:lang w:val="ru-RU"/>
              </w:rPr>
              <w:t>специалиста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6"/>
                <w:sz w:val="24"/>
                <w:lang w:val="ru-RU"/>
              </w:rPr>
              <w:t xml:space="preserve">или </w:t>
            </w:r>
            <w:r w:rsidRPr="00C67FA2">
              <w:rPr>
                <w:sz w:val="24"/>
                <w:lang w:val="ru-RU"/>
              </w:rPr>
              <w:t>педагога.</w:t>
            </w:r>
          </w:p>
        </w:tc>
        <w:tc>
          <w:tcPr>
            <w:tcW w:w="2093" w:type="dxa"/>
          </w:tcPr>
          <w:p w:rsidR="00C67FA2" w:rsidRDefault="00C67FA2" w:rsidP="00D5468E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 w:rsidRPr="00C67FA2">
              <w:rPr>
                <w:sz w:val="24"/>
                <w:lang w:val="ru-RU"/>
              </w:rPr>
              <w:t xml:space="preserve">Опытный педагог одного и того </w:t>
            </w:r>
            <w:r w:rsidRPr="00C67FA2">
              <w:rPr>
                <w:spacing w:val="-8"/>
                <w:sz w:val="24"/>
                <w:lang w:val="ru-RU"/>
              </w:rPr>
              <w:t xml:space="preserve">же </w:t>
            </w:r>
            <w:r w:rsidRPr="00C67FA2">
              <w:rPr>
                <w:sz w:val="24"/>
                <w:lang w:val="ru-RU"/>
              </w:rPr>
              <w:t>предметного направления, что и</w:t>
            </w:r>
            <w:r w:rsidRPr="00C67FA2">
              <w:rPr>
                <w:sz w:val="24"/>
                <w:lang w:val="ru-RU"/>
              </w:rPr>
              <w:tab/>
            </w:r>
            <w:r w:rsidRPr="00C67FA2">
              <w:rPr>
                <w:spacing w:val="-4"/>
                <w:sz w:val="24"/>
                <w:lang w:val="ru-RU"/>
              </w:rPr>
              <w:t xml:space="preserve">молодой </w:t>
            </w:r>
            <w:r w:rsidRPr="00C67FA2">
              <w:rPr>
                <w:sz w:val="24"/>
                <w:lang w:val="ru-RU"/>
              </w:rPr>
              <w:t xml:space="preserve">учитель, способный осуществлять всестороннюю </w:t>
            </w:r>
            <w:proofErr w:type="spellStart"/>
            <w:r>
              <w:rPr>
                <w:sz w:val="24"/>
              </w:rPr>
              <w:t>методическую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преподавания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  <w:p w:rsidR="00C67FA2" w:rsidRDefault="00C67FA2" w:rsidP="00D5468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:rsidR="00C67FA2" w:rsidRDefault="00C67FA2" w:rsidP="00D5468E">
            <w:pPr>
              <w:rPr>
                <w:sz w:val="2"/>
                <w:szCs w:val="2"/>
              </w:rPr>
            </w:pPr>
          </w:p>
        </w:tc>
      </w:tr>
    </w:tbl>
    <w:p w:rsidR="00C67FA2" w:rsidRDefault="00C67FA2" w:rsidP="00C67FA2">
      <w:pPr>
        <w:pStyle w:val="a3"/>
        <w:spacing w:before="8"/>
        <w:rPr>
          <w:b/>
          <w:sz w:val="23"/>
        </w:rPr>
      </w:pPr>
    </w:p>
    <w:p w:rsidR="00C67FA2" w:rsidRDefault="00C67FA2" w:rsidP="00C67FA2">
      <w:pPr>
        <w:spacing w:line="258" w:lineRule="exact"/>
        <w:rPr>
          <w:sz w:val="24"/>
        </w:rPr>
      </w:pPr>
    </w:p>
    <w:p w:rsidR="00C67FA2" w:rsidRDefault="00C67FA2" w:rsidP="00C67FA2">
      <w:pPr>
        <w:pStyle w:val="a7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C67FA2" w:rsidRDefault="00C67FA2" w:rsidP="00C67FA2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:rsidR="00C67FA2" w:rsidRDefault="00C67FA2" w:rsidP="00C67FA2">
      <w:pPr>
        <w:pStyle w:val="a3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proofErr w:type="gramStart"/>
      <w:r>
        <w:t>процесс  наставничества</w:t>
      </w:r>
      <w:proofErr w:type="gramEnd"/>
      <w:r>
        <w:t>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</w:p>
    <w:p w:rsidR="00C67FA2" w:rsidRDefault="00C67FA2" w:rsidP="00C67FA2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C67FA2" w:rsidRDefault="00C67FA2" w:rsidP="00C67FA2">
      <w:pPr>
        <w:pStyle w:val="a7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наставничества;</w:t>
      </w:r>
    </w:p>
    <w:p w:rsidR="00C67FA2" w:rsidRDefault="00C67FA2" w:rsidP="00C67FA2">
      <w:pPr>
        <w:pStyle w:val="a7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:rsidR="00C67FA2" w:rsidRDefault="00C67FA2" w:rsidP="00C67FA2">
      <w:pPr>
        <w:pStyle w:val="a7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C67FA2" w:rsidRDefault="00C67FA2" w:rsidP="00C67FA2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165" w:name="_Toc53960886"/>
      <w:bookmarkStart w:id="166" w:name="_Toc53961911"/>
      <w:bookmarkStart w:id="167" w:name="_Toc53962292"/>
      <w:bookmarkStart w:id="168" w:name="_Toc53962346"/>
      <w:bookmarkStart w:id="169" w:name="_Toc53962452"/>
      <w:r>
        <w:lastRenderedPageBreak/>
        <w:t>Мониторинг и оценка качества процесса реализации программы наставничества</w:t>
      </w:r>
      <w:bookmarkEnd w:id="165"/>
      <w:bookmarkEnd w:id="166"/>
      <w:bookmarkEnd w:id="167"/>
      <w:bookmarkEnd w:id="168"/>
      <w:bookmarkEnd w:id="169"/>
    </w:p>
    <w:p w:rsidR="00C67FA2" w:rsidRDefault="00C67FA2" w:rsidP="00C67FA2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C67FA2" w:rsidRDefault="00C67FA2" w:rsidP="00C67FA2">
      <w:pPr>
        <w:pStyle w:val="a3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:rsidR="00C67FA2" w:rsidRDefault="00C67FA2" w:rsidP="00C67FA2">
      <w:pPr>
        <w:pStyle w:val="1"/>
        <w:spacing w:line="274" w:lineRule="exact"/>
        <w:ind w:left="826"/>
        <w:jc w:val="both"/>
        <w:rPr>
          <w:b w:val="0"/>
        </w:rPr>
      </w:pPr>
      <w:bookmarkStart w:id="170" w:name="_Toc53960887"/>
      <w:bookmarkStart w:id="171" w:name="_Toc53961912"/>
      <w:bookmarkStart w:id="172" w:name="_Toc53962293"/>
      <w:bookmarkStart w:id="173" w:name="_Toc53962347"/>
      <w:bookmarkStart w:id="174" w:name="_Toc53962453"/>
      <w:r>
        <w:t>Цели мониторинга</w:t>
      </w:r>
      <w:r>
        <w:rPr>
          <w:b w:val="0"/>
        </w:rPr>
        <w:t>:</w:t>
      </w:r>
      <w:bookmarkEnd w:id="170"/>
      <w:bookmarkEnd w:id="171"/>
      <w:bookmarkEnd w:id="172"/>
      <w:bookmarkEnd w:id="173"/>
      <w:bookmarkEnd w:id="174"/>
    </w:p>
    <w:p w:rsidR="00C67FA2" w:rsidRDefault="00C67FA2" w:rsidP="00C67FA2">
      <w:pPr>
        <w:pStyle w:val="a7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:rsidR="00C67FA2" w:rsidRDefault="00C67FA2" w:rsidP="00C67FA2">
      <w:pPr>
        <w:pStyle w:val="a7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:rsidR="00C67FA2" w:rsidRDefault="00C67FA2" w:rsidP="00C67FA2">
      <w:pPr>
        <w:pStyle w:val="1"/>
        <w:spacing w:before="1"/>
        <w:ind w:left="826"/>
        <w:jc w:val="both"/>
      </w:pPr>
      <w:bookmarkStart w:id="175" w:name="_Toc53960888"/>
      <w:bookmarkStart w:id="176" w:name="_Toc53961913"/>
      <w:bookmarkStart w:id="177" w:name="_Toc53962294"/>
      <w:bookmarkStart w:id="178" w:name="_Toc53962348"/>
      <w:bookmarkStart w:id="179" w:name="_Toc53962454"/>
      <w:r>
        <w:t>Задачи мониторинга:</w:t>
      </w:r>
      <w:bookmarkEnd w:id="175"/>
      <w:bookmarkEnd w:id="176"/>
      <w:bookmarkEnd w:id="177"/>
      <w:bookmarkEnd w:id="178"/>
      <w:bookmarkEnd w:id="179"/>
    </w:p>
    <w:p w:rsidR="00C67FA2" w:rsidRDefault="00C67FA2" w:rsidP="00C67FA2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:rsidR="00C67FA2" w:rsidRPr="00B0463D" w:rsidRDefault="00C67FA2" w:rsidP="00C67FA2">
      <w:pPr>
        <w:pStyle w:val="a7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C67FA2" w:rsidRDefault="00C67FA2" w:rsidP="00C67FA2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:rsidR="00C67FA2" w:rsidRDefault="00C67FA2" w:rsidP="00C67FA2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C67FA2" w:rsidRPr="00B0463D" w:rsidRDefault="00C67FA2" w:rsidP="00C67FA2">
      <w:pPr>
        <w:pStyle w:val="a7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C67FA2" w:rsidRDefault="00C67FA2" w:rsidP="00C67FA2">
      <w:pPr>
        <w:pStyle w:val="a7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:rsidR="00C67FA2" w:rsidRDefault="00C67FA2" w:rsidP="00C67FA2">
      <w:pPr>
        <w:pStyle w:val="1"/>
        <w:spacing w:line="265" w:lineRule="exact"/>
        <w:ind w:left="838"/>
      </w:pPr>
      <w:bookmarkStart w:id="180" w:name="_Toc53960889"/>
      <w:bookmarkStart w:id="181" w:name="_Toc53961914"/>
      <w:bookmarkStart w:id="182" w:name="_Toc53962295"/>
      <w:bookmarkStart w:id="183" w:name="_Toc53962349"/>
      <w:bookmarkStart w:id="184" w:name="_Toc53962455"/>
      <w:r>
        <w:t>Оформление результатов.</w:t>
      </w:r>
      <w:bookmarkEnd w:id="180"/>
      <w:bookmarkEnd w:id="181"/>
      <w:bookmarkEnd w:id="182"/>
      <w:bookmarkEnd w:id="183"/>
      <w:bookmarkEnd w:id="184"/>
    </w:p>
    <w:p w:rsidR="00C67FA2" w:rsidRDefault="00C67FA2" w:rsidP="00C67FA2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rPr>
          <w:spacing w:val="5"/>
        </w:rPr>
        <w:t>SWOT-</w:t>
      </w:r>
      <w:r>
        <w:t xml:space="preserve"> анализ реализуемой программы наставничества. Сбор данных для построения SWOT-анализа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:rsidR="00C67FA2" w:rsidRDefault="00C67FA2" w:rsidP="00C67FA2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>трем формам наставничества. SWOT-анализ проводит координатор программы.</w:t>
      </w:r>
    </w:p>
    <w:p w:rsidR="00C67FA2" w:rsidRDefault="00C67FA2" w:rsidP="00C67FA2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</w:t>
      </w:r>
      <w:proofErr w:type="gramStart"/>
      <w:r>
        <w:t>заложенным  в</w:t>
      </w:r>
      <w:proofErr w:type="gramEnd"/>
      <w:r>
        <w:t xml:space="preserve">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C67FA2" w:rsidRDefault="00C67FA2" w:rsidP="00C67FA2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C67FA2" w:rsidRDefault="00C67FA2" w:rsidP="00C67FA2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>
        <w:rPr>
          <w:b/>
        </w:rPr>
        <w:t xml:space="preserve"> </w:t>
      </w:r>
      <w:r w:rsidRPr="00B0463D">
        <w:rPr>
          <w:b/>
        </w:rPr>
        <w:t>оценка</w:t>
      </w:r>
      <w:r>
        <w:rPr>
          <w:b/>
        </w:rPr>
        <w:t xml:space="preserve"> </w:t>
      </w:r>
      <w:r w:rsidRPr="00B0463D">
        <w:rPr>
          <w:b/>
        </w:rPr>
        <w:t>влияния</w:t>
      </w:r>
      <w:r>
        <w:rPr>
          <w:b/>
        </w:rPr>
        <w:t xml:space="preserve"> </w:t>
      </w:r>
      <w:r w:rsidRPr="00B0463D">
        <w:rPr>
          <w:b/>
        </w:rPr>
        <w:t>программ</w:t>
      </w:r>
      <w:r>
        <w:rPr>
          <w:b/>
        </w:rPr>
        <w:t xml:space="preserve"> </w:t>
      </w:r>
      <w:r w:rsidRPr="00B0463D">
        <w:rPr>
          <w:b/>
        </w:rPr>
        <w:t>на</w:t>
      </w:r>
      <w:r>
        <w:rPr>
          <w:b/>
        </w:rPr>
        <w:t xml:space="preserve"> </w:t>
      </w:r>
      <w:r w:rsidRPr="00B0463D">
        <w:rPr>
          <w:b/>
        </w:rPr>
        <w:t>всех</w:t>
      </w:r>
      <w:r>
        <w:rPr>
          <w:b/>
        </w:rPr>
        <w:t xml:space="preserve"> </w:t>
      </w:r>
      <w:r w:rsidRPr="00B0463D">
        <w:rPr>
          <w:b/>
        </w:rPr>
        <w:t>участников</w:t>
      </w:r>
    </w:p>
    <w:p w:rsidR="00C67FA2" w:rsidRDefault="00C67FA2" w:rsidP="00C67FA2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:rsidR="00C67FA2" w:rsidRDefault="00C67FA2" w:rsidP="00C67FA2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:rsidR="00C67FA2" w:rsidRDefault="00C67FA2" w:rsidP="00C67FA2">
      <w:pPr>
        <w:pStyle w:val="a3"/>
        <w:numPr>
          <w:ilvl w:val="0"/>
          <w:numId w:val="35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:rsidR="00C67FA2" w:rsidRDefault="00C67FA2" w:rsidP="00C67FA2">
      <w:pPr>
        <w:pStyle w:val="a3"/>
        <w:numPr>
          <w:ilvl w:val="0"/>
          <w:numId w:val="35"/>
        </w:numPr>
        <w:tabs>
          <w:tab w:val="left" w:pos="2404"/>
          <w:tab w:val="left" w:pos="5316"/>
          <w:tab w:val="left" w:pos="8086"/>
        </w:tabs>
        <w:ind w:right="222"/>
      </w:pPr>
      <w:proofErr w:type="gramStart"/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proofErr w:type="gramEnd"/>
      <w:r w:rsidRPr="00B0463D">
        <w:t xml:space="preserve">  навыков и  уровня</w:t>
      </w:r>
      <w:r w:rsidRPr="00B0463D">
        <w:rPr>
          <w:spacing w:val="-11"/>
        </w:rPr>
        <w:t xml:space="preserve"> </w:t>
      </w:r>
      <w:r w:rsidRPr="00B0463D">
        <w:t>вовлеченности</w:t>
      </w:r>
      <w:r w:rsidRPr="00B0463D">
        <w:rPr>
          <w:spacing w:val="38"/>
        </w:rPr>
        <w:t xml:space="preserve"> </w:t>
      </w:r>
      <w:r w:rsidRPr="00B0463D">
        <w:t>обучающихся</w:t>
      </w:r>
      <w:r>
        <w:t xml:space="preserve"> </w:t>
      </w:r>
      <w:r w:rsidRPr="00B0463D">
        <w:t>образовательную</w:t>
      </w:r>
      <w:r>
        <w:t xml:space="preserve"> </w:t>
      </w:r>
      <w:r w:rsidRPr="00B0463D">
        <w:t>деятельность;</w:t>
      </w:r>
      <w:r w:rsidRPr="00B0463D">
        <w:tab/>
      </w:r>
    </w:p>
    <w:p w:rsidR="00C67FA2" w:rsidRDefault="00C67FA2" w:rsidP="00C67FA2">
      <w:pPr>
        <w:pStyle w:val="a3"/>
        <w:numPr>
          <w:ilvl w:val="0"/>
          <w:numId w:val="35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r w:rsidRPr="00B0463D">
        <w:t>обучающимися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:rsidR="00C67FA2" w:rsidRPr="00B0463D" w:rsidRDefault="00C67FA2" w:rsidP="00C67FA2">
      <w:pPr>
        <w:pStyle w:val="a3"/>
        <w:numPr>
          <w:ilvl w:val="0"/>
          <w:numId w:val="35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proofErr w:type="gramStart"/>
      <w:r w:rsidRPr="00B0463D">
        <w:t xml:space="preserve">интеллектуальных,   </w:t>
      </w:r>
      <w:proofErr w:type="gramEnd"/>
      <w:r w:rsidRPr="00B0463D">
        <w:t xml:space="preserve">  мотивационных     и     социальных </w:t>
      </w:r>
      <w:r w:rsidRPr="00B0463D">
        <w:rPr>
          <w:spacing w:val="28"/>
        </w:rPr>
        <w:t xml:space="preserve"> </w:t>
      </w:r>
      <w:r w:rsidRPr="00B0463D">
        <w:t>черт</w:t>
      </w:r>
      <w:r>
        <w:rPr>
          <w:b/>
        </w:rPr>
        <w:t xml:space="preserve"> </w:t>
      </w:r>
      <w:r>
        <w:lastRenderedPageBreak/>
        <w:t>участников.</w:t>
      </w:r>
    </w:p>
    <w:p w:rsidR="00C67FA2" w:rsidRDefault="00C67FA2" w:rsidP="00C67FA2">
      <w:pPr>
        <w:pStyle w:val="a3"/>
        <w:ind w:left="118" w:right="224" w:firstLine="360"/>
        <w:jc w:val="both"/>
      </w:pPr>
      <w:r>
        <w:t xml:space="preserve">Основываясь на результатах данного этапа, </w:t>
      </w:r>
      <w:proofErr w:type="gramStart"/>
      <w:r>
        <w:t>можно  выдвинуть</w:t>
      </w:r>
      <w:proofErr w:type="gramEnd"/>
      <w:r>
        <w:t xml:space="preserve">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:rsidR="00C67FA2" w:rsidRDefault="00C67FA2" w:rsidP="00C67FA2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C67FA2" w:rsidRDefault="00C67FA2" w:rsidP="00C67FA2">
      <w:pPr>
        <w:ind w:left="478"/>
        <w:jc w:val="both"/>
        <w:rPr>
          <w:b/>
          <w:sz w:val="24"/>
        </w:rPr>
      </w:pPr>
    </w:p>
    <w:p w:rsidR="00C67FA2" w:rsidRDefault="00C67FA2" w:rsidP="00C67FA2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C67FA2" w:rsidRDefault="00C67FA2" w:rsidP="00C67FA2">
      <w:pPr>
        <w:pStyle w:val="a7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:rsidR="00C67FA2" w:rsidRDefault="00C67FA2" w:rsidP="00C67FA2">
      <w:pPr>
        <w:pStyle w:val="a7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>в освоении обучающимися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:rsidR="00C67FA2" w:rsidRDefault="00C67FA2" w:rsidP="00C67FA2">
      <w:pPr>
        <w:pStyle w:val="a7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C67FA2" w:rsidRDefault="00C67FA2" w:rsidP="00C67FA2">
      <w:pPr>
        <w:pStyle w:val="1"/>
        <w:spacing w:before="5"/>
        <w:ind w:left="826"/>
      </w:pPr>
      <w:bookmarkStart w:id="185" w:name="_Toc53960890"/>
      <w:bookmarkStart w:id="186" w:name="_Toc53961915"/>
      <w:bookmarkStart w:id="187" w:name="_Toc53962296"/>
      <w:bookmarkStart w:id="188" w:name="_Toc53962350"/>
      <w:bookmarkStart w:id="189" w:name="_Toc53962456"/>
      <w:r>
        <w:t>Задачи мониторинга:</w:t>
      </w:r>
      <w:bookmarkEnd w:id="185"/>
      <w:bookmarkEnd w:id="186"/>
      <w:bookmarkEnd w:id="187"/>
      <w:bookmarkEnd w:id="188"/>
      <w:bookmarkEnd w:id="189"/>
    </w:p>
    <w:p w:rsidR="00C67FA2" w:rsidRDefault="00C67FA2" w:rsidP="00C67FA2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:rsidR="00C67FA2" w:rsidRDefault="00C67FA2" w:rsidP="00C67FA2">
      <w:pPr>
        <w:pStyle w:val="a7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:rsidR="00C67FA2" w:rsidRPr="00B0463D" w:rsidRDefault="00C67FA2" w:rsidP="00C67FA2">
      <w:pPr>
        <w:pStyle w:val="a7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:rsidR="00C67FA2" w:rsidRDefault="00C67FA2" w:rsidP="00C67FA2">
      <w:pPr>
        <w:pStyle w:val="a7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:rsidR="00C67FA2" w:rsidRDefault="00C67FA2" w:rsidP="00C67FA2">
      <w:pPr>
        <w:pStyle w:val="a7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:rsidR="00C67FA2" w:rsidRDefault="00C67FA2" w:rsidP="00C67FA2">
      <w:pPr>
        <w:pStyle w:val="a7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</w:p>
    <w:p w:rsidR="00C67FA2" w:rsidRDefault="00C67FA2" w:rsidP="00C67FA2">
      <w:pPr>
        <w:pStyle w:val="a3"/>
        <w:spacing w:before="8"/>
      </w:pPr>
    </w:p>
    <w:p w:rsidR="00C67FA2" w:rsidRDefault="00C67FA2" w:rsidP="00C67FA2">
      <w:pPr>
        <w:pStyle w:val="1"/>
        <w:ind w:left="2180"/>
      </w:pPr>
      <w:bookmarkStart w:id="190" w:name="_Toc53960891"/>
      <w:bookmarkStart w:id="191" w:name="_Toc53961916"/>
      <w:bookmarkStart w:id="192" w:name="_Toc53962297"/>
      <w:bookmarkStart w:id="193" w:name="_Toc53962351"/>
      <w:bookmarkStart w:id="194" w:name="_Toc53962457"/>
      <w:r>
        <w:t>10. Механизмы мотивации и поощрения наставников</w:t>
      </w:r>
      <w:bookmarkEnd w:id="190"/>
      <w:bookmarkEnd w:id="191"/>
      <w:bookmarkEnd w:id="192"/>
      <w:bookmarkEnd w:id="193"/>
      <w:bookmarkEnd w:id="194"/>
    </w:p>
    <w:p w:rsidR="00C67FA2" w:rsidRDefault="00C67FA2" w:rsidP="00C67FA2">
      <w:pPr>
        <w:pStyle w:val="a3"/>
        <w:spacing w:before="7"/>
        <w:rPr>
          <w:b/>
          <w:sz w:val="23"/>
        </w:rPr>
      </w:pPr>
    </w:p>
    <w:p w:rsidR="00C67FA2" w:rsidRDefault="00C67FA2" w:rsidP="00C67FA2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</w:t>
      </w:r>
      <w:proofErr w:type="gramStart"/>
      <w:r>
        <w:t>отнести  поддержку</w:t>
      </w:r>
      <w:proofErr w:type="gramEnd"/>
      <w:r>
        <w:t xml:space="preserve">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:rsidR="00C67FA2" w:rsidRPr="00B0463D" w:rsidRDefault="00C67FA2" w:rsidP="00C67FA2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C67FA2" w:rsidRPr="00B0463D" w:rsidRDefault="00C67FA2" w:rsidP="00C67FA2">
      <w:pPr>
        <w:pStyle w:val="a7"/>
        <w:numPr>
          <w:ilvl w:val="0"/>
          <w:numId w:val="36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:rsidR="00C67FA2" w:rsidRPr="00B0463D" w:rsidRDefault="00C67FA2" w:rsidP="00C67FA2">
      <w:pPr>
        <w:pStyle w:val="a7"/>
        <w:numPr>
          <w:ilvl w:val="0"/>
          <w:numId w:val="36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:rsidR="00C67FA2" w:rsidRPr="00B0463D" w:rsidRDefault="00C67FA2" w:rsidP="00C67FA2">
      <w:pPr>
        <w:pStyle w:val="a7"/>
        <w:numPr>
          <w:ilvl w:val="0"/>
          <w:numId w:val="36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C67FA2" w:rsidRPr="00B0463D" w:rsidRDefault="00C67FA2" w:rsidP="00C67FA2">
      <w:pPr>
        <w:pStyle w:val="a7"/>
        <w:numPr>
          <w:ilvl w:val="0"/>
          <w:numId w:val="36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C67FA2" w:rsidRPr="00B0463D" w:rsidRDefault="00C67FA2" w:rsidP="00C67FA2">
      <w:pPr>
        <w:pStyle w:val="a7"/>
        <w:numPr>
          <w:ilvl w:val="0"/>
          <w:numId w:val="36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C67FA2" w:rsidRDefault="00C67FA2" w:rsidP="00C67FA2">
      <w:pPr>
        <w:pStyle w:val="a7"/>
        <w:numPr>
          <w:ilvl w:val="0"/>
          <w:numId w:val="36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jc w:val="center"/>
      </w:pPr>
      <w:r w:rsidRPr="00C67FA2">
        <w:rPr>
          <w:sz w:val="24"/>
        </w:rPr>
        <w:t>Предоставлять наставникам возможности принимать участие в формировании предл</w:t>
      </w:r>
      <w:r w:rsidRPr="00C67FA2">
        <w:rPr>
          <w:sz w:val="24"/>
        </w:rPr>
        <w:t>ожений, касающихся развития центра</w:t>
      </w:r>
      <w:bookmarkStart w:id="195" w:name="_GoBack"/>
      <w:bookmarkEnd w:id="195"/>
    </w:p>
    <w:sectPr w:rsidR="00C67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7" w15:restartNumberingAfterBreak="0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2" w15:restartNumberingAfterBreak="0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5" w15:restartNumberingAfterBreak="0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6" w15:restartNumberingAfterBreak="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 w15:restartNumberingAfterBreak="0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8" w15:restartNumberingAfterBreak="0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1" w15:restartNumberingAfterBreak="0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2" w15:restartNumberingAfterBreak="0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4" w15:restartNumberingAfterBreak="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7" w15:restartNumberingAfterBreak="0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28" w15:restartNumberingAfterBreak="0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 w15:restartNumberingAfterBreak="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0" w15:restartNumberingAfterBreak="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2" w15:restartNumberingAfterBreak="0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13"/>
  </w:num>
  <w:num w:numId="3">
    <w:abstractNumId w:val="31"/>
  </w:num>
  <w:num w:numId="4">
    <w:abstractNumId w:val="23"/>
  </w:num>
  <w:num w:numId="5">
    <w:abstractNumId w:val="33"/>
  </w:num>
  <w:num w:numId="6">
    <w:abstractNumId w:val="27"/>
  </w:num>
  <w:num w:numId="7">
    <w:abstractNumId w:val="5"/>
  </w:num>
  <w:num w:numId="8">
    <w:abstractNumId w:val="26"/>
  </w:num>
  <w:num w:numId="9">
    <w:abstractNumId w:val="28"/>
  </w:num>
  <w:num w:numId="10">
    <w:abstractNumId w:val="15"/>
  </w:num>
  <w:num w:numId="11">
    <w:abstractNumId w:val="9"/>
  </w:num>
  <w:num w:numId="12">
    <w:abstractNumId w:val="16"/>
  </w:num>
  <w:num w:numId="13">
    <w:abstractNumId w:val="35"/>
  </w:num>
  <w:num w:numId="14">
    <w:abstractNumId w:val="7"/>
  </w:num>
  <w:num w:numId="15">
    <w:abstractNumId w:val="34"/>
  </w:num>
  <w:num w:numId="16">
    <w:abstractNumId w:val="22"/>
  </w:num>
  <w:num w:numId="17">
    <w:abstractNumId w:val="17"/>
  </w:num>
  <w:num w:numId="18">
    <w:abstractNumId w:val="2"/>
  </w:num>
  <w:num w:numId="19">
    <w:abstractNumId w:val="3"/>
  </w:num>
  <w:num w:numId="20">
    <w:abstractNumId w:val="21"/>
  </w:num>
  <w:num w:numId="21">
    <w:abstractNumId w:val="24"/>
  </w:num>
  <w:num w:numId="22">
    <w:abstractNumId w:val="20"/>
  </w:num>
  <w:num w:numId="23">
    <w:abstractNumId w:val="12"/>
  </w:num>
  <w:num w:numId="24">
    <w:abstractNumId w:val="4"/>
  </w:num>
  <w:num w:numId="25">
    <w:abstractNumId w:val="0"/>
  </w:num>
  <w:num w:numId="26">
    <w:abstractNumId w:val="29"/>
  </w:num>
  <w:num w:numId="27">
    <w:abstractNumId w:val="8"/>
  </w:num>
  <w:num w:numId="28">
    <w:abstractNumId w:val="19"/>
  </w:num>
  <w:num w:numId="29">
    <w:abstractNumId w:val="1"/>
  </w:num>
  <w:num w:numId="30">
    <w:abstractNumId w:val="18"/>
  </w:num>
  <w:num w:numId="31">
    <w:abstractNumId w:val="32"/>
  </w:num>
  <w:num w:numId="32">
    <w:abstractNumId w:val="25"/>
  </w:num>
  <w:num w:numId="33">
    <w:abstractNumId w:val="10"/>
  </w:num>
  <w:num w:numId="34">
    <w:abstractNumId w:val="6"/>
  </w:num>
  <w:num w:numId="35">
    <w:abstractNumId w:val="14"/>
  </w:num>
  <w:num w:numId="36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D2"/>
    <w:rsid w:val="006B5262"/>
    <w:rsid w:val="00C67FA2"/>
    <w:rsid w:val="00EF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24FE"/>
  <w15:chartTrackingRefBased/>
  <w15:docId w15:val="{A98EC07D-FB23-4302-8E43-D01CB3CC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F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C67FA2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67F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FA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67F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67F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67FA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67FA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C67FA2"/>
    <w:pPr>
      <w:ind w:left="3682" w:right="3661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0"/>
    <w:rsid w:val="00C67FA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C67FA2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C67FA2"/>
    <w:pPr>
      <w:ind w:left="107"/>
    </w:pPr>
  </w:style>
  <w:style w:type="table" w:styleId="a8">
    <w:name w:val="Table Grid"/>
    <w:basedOn w:val="a1"/>
    <w:uiPriority w:val="39"/>
    <w:rsid w:val="00C67F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unhideWhenUsed/>
    <w:qFormat/>
    <w:rsid w:val="00C67FA2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C67FA2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C67FA2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C67FA2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C67FA2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C67FA2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C67FA2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C67FA2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C67FA2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C67FA2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C67FA2"/>
    <w:pPr>
      <w:ind w:left="1760"/>
    </w:pPr>
    <w:rPr>
      <w:rFonts w:asciiTheme="minorHAnsi" w:hAnsiTheme="minorHAnsi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67F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67FA2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C67F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7FA2"/>
    <w:rPr>
      <w:rFonts w:ascii="Times New Roman" w:eastAsia="Times New Roman" w:hAnsi="Times New Roman" w:cs="Times New Roman"/>
    </w:rPr>
  </w:style>
  <w:style w:type="character" w:styleId="af">
    <w:name w:val="page number"/>
    <w:basedOn w:val="a0"/>
    <w:uiPriority w:val="99"/>
    <w:semiHidden/>
    <w:unhideWhenUsed/>
    <w:rsid w:val="00C67FA2"/>
  </w:style>
  <w:style w:type="character" w:styleId="af0">
    <w:name w:val="Emphasis"/>
    <w:basedOn w:val="a0"/>
    <w:uiPriority w:val="20"/>
    <w:qFormat/>
    <w:rsid w:val="00C67FA2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C67F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67F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09714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1900759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s://www.garant.ru/products/ipo/prime/doc/71791182/" TargetMode="Externa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80766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5223" TargetMode="External"/><Relationship Id="rId5" Type="http://schemas.openxmlformats.org/officeDocument/2006/relationships/hyperlink" Target="http://docs.cntd.ru/document/552189837" TargetMode="Externa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1562" TargetMode="External"/><Relationship Id="rId10" Type="http://schemas.openxmlformats.org/officeDocument/2006/relationships/hyperlink" Target="http://docs.cntd.ru/document/902389617" TargetMode="External"/><Relationship Id="rId19" Type="http://schemas.openxmlformats.org/officeDocument/2006/relationships/hyperlink" Target="http://docs.cntd.ru/document/90276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04937" TargetMode="External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5604</Words>
  <Characters>31944</Characters>
  <Application>Microsoft Office Word</Application>
  <DocSecurity>0</DocSecurity>
  <Lines>266</Lines>
  <Paragraphs>74</Paragraphs>
  <ScaleCrop>false</ScaleCrop>
  <Company/>
  <LinksUpToDate>false</LinksUpToDate>
  <CharactersWithSpaces>37474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2022-11-25T10:59:00Z</dcterms:created>
  <dcterms:modified xsi:type="dcterms:W3CDTF">2022-11-25T11:09:00Z</dcterms:modified>
</cp:coreProperties>
</file>